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5F" w:rsidRPr="00E6700C" w:rsidRDefault="0038525F" w:rsidP="0038525F">
      <w:pPr>
        <w:widowControl/>
        <w:ind w:left="42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6700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МУНИЦИПАЛЬНОЕ БЮДЖЕТНОЕ ОБЩЕОБРАЗОВАТЕЛЬНОЕ УЧРЕЖДЕНИЕ</w:t>
      </w:r>
    </w:p>
    <w:p w:rsidR="0038525F" w:rsidRPr="00E6700C" w:rsidRDefault="0038525F" w:rsidP="0038525F">
      <w:pPr>
        <w:widowControl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6700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«СРЕДНЯЯ</w:t>
      </w:r>
      <w:r w:rsidRPr="00E670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E6700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ОБЩЕОБРАЗОВАТЕЛЬНАЯ ШКОЛА с</w:t>
      </w:r>
      <w:proofErr w:type="gramStart"/>
      <w:r w:rsidRPr="00E6700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.В</w:t>
      </w:r>
      <w:proofErr w:type="gramEnd"/>
      <w:r w:rsidRPr="00E6700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ОЛОТОВО</w:t>
      </w:r>
    </w:p>
    <w:p w:rsidR="0038525F" w:rsidRPr="00E6700C" w:rsidRDefault="0038525F" w:rsidP="0038525F">
      <w:pPr>
        <w:widowControl/>
        <w:tabs>
          <w:tab w:val="center" w:pos="4677"/>
          <w:tab w:val="right" w:pos="9355"/>
        </w:tabs>
        <w:autoSpaceDE/>
        <w:autoSpaceDN/>
        <w:adjustRightInd/>
        <w:ind w:left="426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  <w:r w:rsidRPr="00E6700C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____ЧЕРНЯНСКОГО РАЙОНА БЕЛГОРОДСКОЙ ОБЛАСТИ»______</w:t>
      </w:r>
    </w:p>
    <w:p w:rsidR="0038525F" w:rsidRPr="00E6700C" w:rsidRDefault="0038525F" w:rsidP="0038525F">
      <w:pPr>
        <w:widowControl/>
        <w:ind w:left="42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700C">
        <w:rPr>
          <w:rFonts w:ascii="Times New Roman" w:eastAsia="Times New Roman" w:hAnsi="Times New Roman" w:cs="Times New Roman"/>
          <w:sz w:val="16"/>
          <w:szCs w:val="16"/>
          <w:lang w:eastAsia="ru-RU"/>
        </w:rPr>
        <w:t>309586, РФ,  Белгородская область, Чернянский район ,с</w:t>
      </w:r>
      <w:proofErr w:type="gramStart"/>
      <w:r w:rsidRPr="00E6700C">
        <w:rPr>
          <w:rFonts w:ascii="Times New Roman" w:eastAsia="Times New Roman" w:hAnsi="Times New Roman" w:cs="Times New Roman"/>
          <w:sz w:val="16"/>
          <w:szCs w:val="16"/>
          <w:lang w:eastAsia="ru-RU"/>
        </w:rPr>
        <w:t>.В</w:t>
      </w:r>
      <w:proofErr w:type="gramEnd"/>
      <w:r w:rsidRPr="00E6700C">
        <w:rPr>
          <w:rFonts w:ascii="Times New Roman" w:eastAsia="Times New Roman" w:hAnsi="Times New Roman" w:cs="Times New Roman"/>
          <w:sz w:val="16"/>
          <w:szCs w:val="16"/>
          <w:lang w:eastAsia="ru-RU"/>
        </w:rPr>
        <w:t>олотово,  ул. Центральная, 40,</w:t>
      </w:r>
    </w:p>
    <w:p w:rsidR="0038525F" w:rsidRDefault="0038525F" w:rsidP="003852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0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тел/ факс.(47 232)-4-92-23, </w:t>
      </w:r>
      <w:r w:rsidRPr="00E6700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6700C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E6700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E670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hyperlink r:id="rId5" w:history="1">
        <w:r w:rsidRPr="00E6700C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  <w:lang w:val="en-US" w:eastAsia="ru-RU"/>
          </w:rPr>
          <w:t>shvolotovo</w:t>
        </w:r>
        <w:r w:rsidRPr="00E6700C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  <w:lang w:eastAsia="ru-RU"/>
          </w:rPr>
          <w:t>@</w:t>
        </w:r>
        <w:r w:rsidRPr="00E6700C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  <w:lang w:val="en-US" w:eastAsia="ru-RU"/>
          </w:rPr>
          <w:t>yandex</w:t>
        </w:r>
        <w:r w:rsidRPr="00E6700C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  <w:lang w:eastAsia="ru-RU"/>
          </w:rPr>
          <w:t>.</w:t>
        </w:r>
        <w:r w:rsidRPr="00E6700C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  <w:lang w:val="en-US" w:eastAsia="ru-RU"/>
          </w:rPr>
          <w:t>ru</w:t>
        </w:r>
      </w:hyperlink>
      <w:r w:rsidRPr="004A0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4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3544"/>
        <w:gridCol w:w="3969"/>
      </w:tblGrid>
      <w:tr w:rsidR="0038525F" w:rsidRPr="00AC05D4" w:rsidTr="006C110E">
        <w:tc>
          <w:tcPr>
            <w:tcW w:w="3261" w:type="dxa"/>
            <w:hideMark/>
          </w:tcPr>
          <w:p w:rsidR="0038525F" w:rsidRPr="002E38F3" w:rsidRDefault="0038525F" w:rsidP="0038525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2E38F3">
              <w:rPr>
                <w:rFonts w:ascii="Times New Roman" w:hAnsi="Times New Roman" w:cs="Times New Roman"/>
                <w:b/>
              </w:rPr>
              <w:t>Рассмотрен</w:t>
            </w:r>
            <w:r w:rsidRPr="002E38F3">
              <w:rPr>
                <w:rFonts w:ascii="Times New Roman" w:hAnsi="Times New Roman" w:cs="Times New Roman"/>
                <w:b/>
              </w:rPr>
              <w:br/>
              <w:t xml:space="preserve">на заседании педагогического совета </w:t>
            </w:r>
            <w:r w:rsidRPr="002E38F3">
              <w:rPr>
                <w:rFonts w:ascii="Times New Roman" w:hAnsi="Times New Roman" w:cs="Times New Roman"/>
                <w:b/>
              </w:rPr>
              <w:br/>
              <w:t>протокол №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2E38F3">
              <w:rPr>
                <w:rFonts w:ascii="Times New Roman" w:hAnsi="Times New Roman" w:cs="Times New Roman"/>
                <w:b/>
              </w:rPr>
              <w:t xml:space="preserve"> от  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E38F3">
              <w:rPr>
                <w:rFonts w:ascii="Times New Roman" w:hAnsi="Times New Roman" w:cs="Times New Roman"/>
                <w:b/>
              </w:rPr>
              <w:t xml:space="preserve"> июня 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2E38F3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3544" w:type="dxa"/>
            <w:hideMark/>
          </w:tcPr>
          <w:p w:rsidR="0038525F" w:rsidRPr="00C375C2" w:rsidRDefault="0038525F" w:rsidP="0038525F">
            <w:pPr>
              <w:rPr>
                <w:rFonts w:ascii="Times New Roman" w:eastAsia="Times New Roman" w:hAnsi="Times New Roman" w:cs="Times New Roman"/>
                <w:b/>
              </w:rPr>
            </w:pPr>
            <w:r w:rsidRPr="00C375C2">
              <w:rPr>
                <w:rFonts w:ascii="Times New Roman" w:hAnsi="Times New Roman" w:cs="Times New Roman"/>
                <w:b/>
              </w:rPr>
              <w:t xml:space="preserve">           Согласован </w:t>
            </w:r>
            <w:r w:rsidRPr="00C375C2">
              <w:rPr>
                <w:rFonts w:ascii="Times New Roman" w:hAnsi="Times New Roman" w:cs="Times New Roman"/>
                <w:b/>
              </w:rPr>
              <w:br/>
              <w:t>на заседании Уп</w:t>
            </w:r>
            <w:r>
              <w:rPr>
                <w:rFonts w:ascii="Times New Roman" w:hAnsi="Times New Roman" w:cs="Times New Roman"/>
                <w:b/>
              </w:rPr>
              <w:t>равляющего совета</w:t>
            </w:r>
            <w:r>
              <w:rPr>
                <w:rFonts w:ascii="Times New Roman" w:hAnsi="Times New Roman" w:cs="Times New Roman"/>
                <w:b/>
              </w:rPr>
              <w:br/>
              <w:t xml:space="preserve">протокол № 4 </w:t>
            </w:r>
            <w:r w:rsidRPr="00C375C2">
              <w:rPr>
                <w:rFonts w:ascii="Times New Roman" w:hAnsi="Times New Roman" w:cs="Times New Roman"/>
                <w:b/>
              </w:rPr>
              <w:t xml:space="preserve">от </w:t>
            </w:r>
            <w:r w:rsidRPr="002E38F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C375C2">
              <w:rPr>
                <w:rFonts w:ascii="Times New Roman" w:hAnsi="Times New Roman" w:cs="Times New Roman"/>
                <w:b/>
              </w:rPr>
              <w:t xml:space="preserve"> июня 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C375C2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3969" w:type="dxa"/>
            <w:hideMark/>
          </w:tcPr>
          <w:p w:rsidR="0038525F" w:rsidRPr="00C375C2" w:rsidRDefault="0038525F" w:rsidP="0038525F">
            <w:pPr>
              <w:rPr>
                <w:rFonts w:ascii="Times New Roman" w:eastAsia="Times New Roman" w:hAnsi="Times New Roman" w:cs="Times New Roman"/>
                <w:b/>
              </w:rPr>
            </w:pPr>
            <w:r w:rsidRPr="00C375C2">
              <w:rPr>
                <w:rFonts w:ascii="Times New Roman" w:hAnsi="Times New Roman" w:cs="Times New Roman"/>
                <w:b/>
              </w:rPr>
              <w:t xml:space="preserve">                       Утверждаю</w:t>
            </w:r>
            <w:r w:rsidRPr="00C375C2">
              <w:rPr>
                <w:rFonts w:ascii="Times New Roman" w:hAnsi="Times New Roman" w:cs="Times New Roman"/>
                <w:b/>
              </w:rPr>
              <w:br/>
              <w:t xml:space="preserve">директор </w:t>
            </w:r>
            <w:r>
              <w:rPr>
                <w:rFonts w:ascii="Times New Roman" w:hAnsi="Times New Roman" w:cs="Times New Roman"/>
                <w:b/>
              </w:rPr>
              <w:t>МБОУ «СОШ 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олотово»  </w:t>
            </w:r>
            <w:proofErr w:type="spellStart"/>
            <w:r w:rsidRPr="00C375C2">
              <w:rPr>
                <w:rFonts w:ascii="Times New Roman" w:hAnsi="Times New Roman" w:cs="Times New Roman"/>
                <w:b/>
              </w:rPr>
              <w:t>_______</w:t>
            </w:r>
            <w:r>
              <w:rPr>
                <w:rFonts w:ascii="Times New Roman" w:hAnsi="Times New Roman" w:cs="Times New Roman"/>
                <w:b/>
              </w:rPr>
              <w:t>____Г.И.Ночевка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br/>
              <w:t xml:space="preserve">приказ № 94 от 22 </w:t>
            </w:r>
            <w:r w:rsidRPr="00C375C2">
              <w:rPr>
                <w:rFonts w:ascii="Times New Roman" w:hAnsi="Times New Roman" w:cs="Times New Roman"/>
                <w:b/>
              </w:rPr>
              <w:t>июня 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C375C2">
              <w:rPr>
                <w:rFonts w:ascii="Times New Roman" w:hAnsi="Times New Roman" w:cs="Times New Roman"/>
                <w:b/>
              </w:rPr>
              <w:t>г</w:t>
            </w:r>
          </w:p>
        </w:tc>
      </w:tr>
    </w:tbl>
    <w:p w:rsidR="0038525F" w:rsidRDefault="0038525F" w:rsidP="003852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25F" w:rsidRDefault="0038525F" w:rsidP="003852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25F" w:rsidRDefault="0038525F" w:rsidP="003852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25F" w:rsidRDefault="0038525F" w:rsidP="003852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38525F" w:rsidRDefault="0038525F" w:rsidP="003852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25F" w:rsidRDefault="0038525F" w:rsidP="003852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25F" w:rsidRDefault="0038525F" w:rsidP="003852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25F" w:rsidRPr="00E05C3F" w:rsidRDefault="0038525F" w:rsidP="003852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5C3F">
        <w:rPr>
          <w:rFonts w:ascii="Times New Roman" w:hAnsi="Times New Roman" w:cs="Times New Roman"/>
          <w:b/>
          <w:sz w:val="36"/>
          <w:szCs w:val="36"/>
        </w:rPr>
        <w:t>ПЛАН ВНЕУРОЧНОЙ ДЕЯТЕЛЬНОСТИ</w:t>
      </w:r>
      <w:r w:rsidRPr="00E05C3F">
        <w:rPr>
          <w:rFonts w:ascii="Times New Roman" w:hAnsi="Times New Roman" w:cs="Times New Roman"/>
          <w:b/>
          <w:sz w:val="36"/>
          <w:szCs w:val="36"/>
        </w:rPr>
        <w:br/>
        <w:t>для уровня основного общего образования (5-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 w:rsidRPr="00E05C3F">
        <w:rPr>
          <w:rFonts w:ascii="Times New Roman" w:hAnsi="Times New Roman" w:cs="Times New Roman"/>
          <w:b/>
          <w:sz w:val="36"/>
          <w:szCs w:val="36"/>
        </w:rPr>
        <w:t xml:space="preserve"> классы) </w:t>
      </w:r>
    </w:p>
    <w:p w:rsidR="0038525F" w:rsidRPr="00E05C3F" w:rsidRDefault="0038525F" w:rsidP="003852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5C3F">
        <w:rPr>
          <w:rFonts w:ascii="Times New Roman" w:hAnsi="Times New Roman" w:cs="Times New Roman"/>
          <w:b/>
          <w:sz w:val="36"/>
          <w:szCs w:val="36"/>
        </w:rPr>
        <w:t xml:space="preserve">муниципального бюджетного 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E05C3F">
        <w:rPr>
          <w:rFonts w:ascii="Times New Roman" w:hAnsi="Times New Roman" w:cs="Times New Roman"/>
          <w:b/>
          <w:sz w:val="36"/>
          <w:szCs w:val="36"/>
        </w:rPr>
        <w:t xml:space="preserve">общеобразовательного учреждения </w:t>
      </w:r>
    </w:p>
    <w:p w:rsidR="0038525F" w:rsidRPr="00E05C3F" w:rsidRDefault="0038525F" w:rsidP="003852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5C3F">
        <w:rPr>
          <w:rFonts w:ascii="Times New Roman" w:hAnsi="Times New Roman" w:cs="Times New Roman"/>
          <w:b/>
          <w:sz w:val="36"/>
          <w:szCs w:val="36"/>
        </w:rPr>
        <w:t>«Средняя общеобразовательная школа с. Волотово</w:t>
      </w:r>
    </w:p>
    <w:p w:rsidR="0038525F" w:rsidRPr="00E05C3F" w:rsidRDefault="0038525F" w:rsidP="003852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5C3F">
        <w:rPr>
          <w:rFonts w:ascii="Times New Roman" w:hAnsi="Times New Roman" w:cs="Times New Roman"/>
          <w:b/>
          <w:sz w:val="36"/>
          <w:szCs w:val="36"/>
        </w:rPr>
        <w:t xml:space="preserve"> Чернянского района Белгородской области»</w:t>
      </w:r>
    </w:p>
    <w:p w:rsidR="0038525F" w:rsidRPr="00E05C3F" w:rsidRDefault="0038525F" w:rsidP="003852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5C3F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38525F" w:rsidRPr="00E05C3F" w:rsidRDefault="0038525F" w:rsidP="003852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5C3F">
        <w:rPr>
          <w:rFonts w:ascii="Times New Roman" w:hAnsi="Times New Roman" w:cs="Times New Roman"/>
          <w:b/>
          <w:sz w:val="36"/>
          <w:szCs w:val="36"/>
        </w:rPr>
        <w:t>на 201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 w:rsidRPr="00E05C3F">
        <w:rPr>
          <w:rFonts w:ascii="Times New Roman" w:hAnsi="Times New Roman" w:cs="Times New Roman"/>
          <w:b/>
          <w:sz w:val="36"/>
          <w:szCs w:val="36"/>
        </w:rPr>
        <w:t>-201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 w:rsidRPr="00E05C3F">
        <w:rPr>
          <w:rFonts w:ascii="Times New Roman" w:hAnsi="Times New Roman" w:cs="Times New Roman"/>
          <w:b/>
          <w:sz w:val="36"/>
          <w:szCs w:val="36"/>
        </w:rPr>
        <w:t xml:space="preserve"> учебный год </w:t>
      </w:r>
    </w:p>
    <w:p w:rsidR="0038525F" w:rsidRPr="008A7BF1" w:rsidRDefault="0038525F" w:rsidP="003852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25F" w:rsidRDefault="0038525F" w:rsidP="003852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25F" w:rsidRDefault="0038525F" w:rsidP="003852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25F" w:rsidRDefault="0038525F" w:rsidP="003852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25F" w:rsidRDefault="0038525F" w:rsidP="003852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25F" w:rsidRDefault="0038525F" w:rsidP="003852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25F" w:rsidRDefault="0038525F" w:rsidP="003852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25F" w:rsidRDefault="0038525F" w:rsidP="003852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25F" w:rsidRDefault="0038525F" w:rsidP="003852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25F" w:rsidRDefault="0038525F" w:rsidP="003852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25F" w:rsidRDefault="0038525F" w:rsidP="003852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25F" w:rsidRDefault="0038525F" w:rsidP="003852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25F" w:rsidRDefault="0038525F" w:rsidP="003852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25F" w:rsidRDefault="0038525F" w:rsidP="003852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25F" w:rsidRDefault="0038525F" w:rsidP="003852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25F" w:rsidRDefault="0038525F" w:rsidP="003852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25F" w:rsidRDefault="0038525F" w:rsidP="0038525F">
      <w:pPr>
        <w:rPr>
          <w:rFonts w:ascii="Times New Roman" w:hAnsi="Times New Roman" w:cs="Times New Roman"/>
          <w:b/>
          <w:sz w:val="24"/>
          <w:szCs w:val="24"/>
        </w:rPr>
      </w:pPr>
    </w:p>
    <w:p w:rsidR="00912B27" w:rsidRDefault="0038525F" w:rsidP="00912B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912B27">
        <w:rPr>
          <w:rFonts w:ascii="Times New Roman" w:hAnsi="Times New Roman" w:cs="Times New Roman"/>
          <w:b/>
          <w:sz w:val="24"/>
          <w:szCs w:val="24"/>
        </w:rPr>
        <w:br/>
      </w:r>
    </w:p>
    <w:p w:rsidR="0038525F" w:rsidRDefault="00912B27" w:rsidP="00912B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38525F">
        <w:rPr>
          <w:rFonts w:ascii="Times New Roman" w:hAnsi="Times New Roman" w:cs="Times New Roman"/>
          <w:b/>
          <w:sz w:val="24"/>
          <w:szCs w:val="24"/>
        </w:rPr>
        <w:br/>
      </w:r>
    </w:p>
    <w:p w:rsidR="0038525F" w:rsidRPr="00C86B85" w:rsidRDefault="0038525F" w:rsidP="003852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B8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8525F" w:rsidRPr="00CF3478" w:rsidRDefault="0038525F" w:rsidP="0038525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B85">
        <w:rPr>
          <w:rFonts w:ascii="Times New Roman" w:hAnsi="Times New Roman" w:cs="Times New Roman"/>
          <w:color w:val="000000"/>
          <w:sz w:val="24"/>
          <w:szCs w:val="24"/>
        </w:rPr>
        <w:t>План внеурочной деятельности МБОУ «СОШ с</w:t>
      </w:r>
      <w:proofErr w:type="gramStart"/>
      <w:r w:rsidRPr="00C86B8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C86B85">
        <w:rPr>
          <w:rFonts w:ascii="Times New Roman" w:hAnsi="Times New Roman" w:cs="Times New Roman"/>
          <w:color w:val="000000"/>
          <w:sz w:val="24"/>
          <w:szCs w:val="24"/>
        </w:rPr>
        <w:t>олотово» определяет состав и структуру направлений, формы организации, объём внеурочной деятельности для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5-8 классов</w:t>
      </w:r>
      <w:r w:rsidRPr="00C86B85">
        <w:rPr>
          <w:rFonts w:ascii="Times New Roman" w:hAnsi="Times New Roman" w:cs="Times New Roman"/>
          <w:color w:val="000000"/>
          <w:sz w:val="24"/>
          <w:szCs w:val="24"/>
        </w:rPr>
        <w:t xml:space="preserve"> на уровне основного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 опыт  неаудиторной и внеурочной деятельности педагогов.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8525F" w:rsidRPr="00655B60" w:rsidRDefault="0038525F" w:rsidP="0038525F">
      <w:pPr>
        <w:pStyle w:val="a5"/>
        <w:rPr>
          <w:rFonts w:ascii="Times New Roman" w:hAnsi="Times New Roman" w:cs="Times New Roman"/>
          <w:sz w:val="24"/>
          <w:szCs w:val="24"/>
        </w:rPr>
      </w:pPr>
      <w:r w:rsidRPr="00655B60">
        <w:rPr>
          <w:rFonts w:ascii="Times New Roman" w:hAnsi="Times New Roman" w:cs="Times New Roman"/>
          <w:sz w:val="24"/>
          <w:szCs w:val="24"/>
        </w:rPr>
        <w:t xml:space="preserve">Нормативной базой, лежащей в основе разработки плана внеурочной деятельности на уровне </w:t>
      </w:r>
      <w:r w:rsidRPr="00655B60">
        <w:rPr>
          <w:rFonts w:ascii="Times New Roman" w:hAnsi="Times New Roman" w:cs="Times New Roman"/>
          <w:b/>
          <w:sz w:val="24"/>
          <w:szCs w:val="24"/>
        </w:rPr>
        <w:t>основного общего образования,</w:t>
      </w:r>
      <w:r w:rsidRPr="00655B60">
        <w:rPr>
          <w:rFonts w:ascii="Times New Roman" w:hAnsi="Times New Roman" w:cs="Times New Roman"/>
          <w:sz w:val="24"/>
          <w:szCs w:val="24"/>
        </w:rPr>
        <w:t xml:space="preserve"> являются следующие документы:</w:t>
      </w:r>
    </w:p>
    <w:p w:rsidR="0038525F" w:rsidRPr="00CF21CC" w:rsidRDefault="0038525F" w:rsidP="0038525F">
      <w:pPr>
        <w:numPr>
          <w:ilvl w:val="0"/>
          <w:numId w:val="3"/>
        </w:numPr>
        <w:shd w:val="clear" w:color="auto" w:fill="FFFFFF"/>
        <w:ind w:right="29"/>
        <w:jc w:val="both"/>
        <w:rPr>
          <w:rFonts w:ascii="Times New Roman" w:hAnsi="Times New Roman"/>
          <w:bCs/>
          <w:spacing w:val="32"/>
          <w:sz w:val="24"/>
          <w:szCs w:val="24"/>
        </w:rPr>
      </w:pPr>
      <w:r w:rsidRPr="000A63E2">
        <w:rPr>
          <w:rFonts w:ascii="Times New Roman" w:hAnsi="Times New Roman"/>
          <w:spacing w:val="6"/>
          <w:sz w:val="24"/>
          <w:szCs w:val="24"/>
        </w:rPr>
        <w:t>Конституция Российской Федераци</w:t>
      </w:r>
      <w:proofErr w:type="gramStart"/>
      <w:r w:rsidRPr="000A63E2">
        <w:rPr>
          <w:rFonts w:ascii="Times New Roman" w:hAnsi="Times New Roman"/>
          <w:spacing w:val="6"/>
          <w:sz w:val="24"/>
          <w:szCs w:val="24"/>
        </w:rPr>
        <w:t>и</w:t>
      </w:r>
      <w:r w:rsidRPr="000A63E2">
        <w:rPr>
          <w:rFonts w:ascii="Times New Roman" w:hAnsi="Times New Roman"/>
          <w:sz w:val="24"/>
          <w:szCs w:val="24"/>
        </w:rPr>
        <w:t>(</w:t>
      </w:r>
      <w:proofErr w:type="gramEnd"/>
      <w:r w:rsidRPr="000A63E2">
        <w:rPr>
          <w:rFonts w:ascii="Times New Roman" w:hAnsi="Times New Roman"/>
          <w:sz w:val="24"/>
          <w:szCs w:val="24"/>
        </w:rPr>
        <w:t>с учетом поправок, внесенных Законами Российской Федерации о поправках к Конституции Российской Федерации от 30.12.2008 </w:t>
      </w:r>
      <w:hyperlink r:id="rId6" w:anchor="dst100009" w:history="1">
        <w:r w:rsidRPr="000A63E2">
          <w:rPr>
            <w:rFonts w:ascii="Times New Roman" w:hAnsi="Times New Roman"/>
            <w:sz w:val="24"/>
            <w:szCs w:val="24"/>
          </w:rPr>
          <w:t>N 6-ФКЗ</w:t>
        </w:r>
      </w:hyperlink>
      <w:r w:rsidRPr="000A63E2">
        <w:rPr>
          <w:rFonts w:ascii="Times New Roman" w:hAnsi="Times New Roman"/>
          <w:sz w:val="24"/>
          <w:szCs w:val="24"/>
        </w:rPr>
        <w:t>, от 30.12.2008 </w:t>
      </w:r>
      <w:hyperlink r:id="rId7" w:anchor="dst100009" w:history="1">
        <w:r w:rsidRPr="000A63E2">
          <w:rPr>
            <w:rFonts w:ascii="Times New Roman" w:hAnsi="Times New Roman"/>
            <w:sz w:val="24"/>
            <w:szCs w:val="24"/>
          </w:rPr>
          <w:t>N 7-ФКЗ</w:t>
        </w:r>
      </w:hyperlink>
      <w:r w:rsidRPr="000A63E2">
        <w:rPr>
          <w:rFonts w:ascii="Times New Roman" w:hAnsi="Times New Roman"/>
          <w:sz w:val="24"/>
          <w:szCs w:val="24"/>
        </w:rPr>
        <w:t>, от 05.02.2014 </w:t>
      </w:r>
      <w:hyperlink r:id="rId8" w:anchor="dst100009" w:history="1">
        <w:r w:rsidRPr="000A63E2">
          <w:rPr>
            <w:rFonts w:ascii="Times New Roman" w:hAnsi="Times New Roman"/>
            <w:sz w:val="24"/>
            <w:szCs w:val="24"/>
          </w:rPr>
          <w:t>N 2-ФКЗ</w:t>
        </w:r>
      </w:hyperlink>
      <w:r w:rsidRPr="000A63E2">
        <w:rPr>
          <w:rFonts w:ascii="Times New Roman" w:hAnsi="Times New Roman"/>
          <w:sz w:val="24"/>
          <w:szCs w:val="24"/>
        </w:rPr>
        <w:t>, от 21.07.2014 </w:t>
      </w:r>
      <w:hyperlink r:id="rId9" w:anchor="dst100009" w:history="1">
        <w:r w:rsidRPr="000A63E2">
          <w:rPr>
            <w:rFonts w:ascii="Times New Roman" w:hAnsi="Times New Roman"/>
            <w:sz w:val="24"/>
            <w:szCs w:val="24"/>
          </w:rPr>
          <w:t>N 11-ФКЗ</w:t>
        </w:r>
      </w:hyperlink>
      <w:r w:rsidRPr="000A63E2">
        <w:rPr>
          <w:rFonts w:ascii="Times New Roman" w:hAnsi="Times New Roman"/>
          <w:sz w:val="24"/>
          <w:szCs w:val="24"/>
        </w:rPr>
        <w:t xml:space="preserve">) </w:t>
      </w:r>
      <w:r w:rsidRPr="000A63E2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A63E2">
        <w:rPr>
          <w:rFonts w:ascii="Times New Roman" w:hAnsi="Times New Roman"/>
          <w:sz w:val="24"/>
          <w:szCs w:val="24"/>
        </w:rPr>
        <w:t>(ст.43).</w:t>
      </w:r>
    </w:p>
    <w:p w:rsidR="0038525F" w:rsidRPr="00993010" w:rsidRDefault="0038525F" w:rsidP="0038525F">
      <w:pPr>
        <w:pStyle w:val="ConsPlusTitle"/>
        <w:widowControl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3010">
        <w:rPr>
          <w:rFonts w:ascii="Times New Roman" w:hAnsi="Times New Roman" w:cs="Times New Roman"/>
          <w:b w:val="0"/>
          <w:sz w:val="24"/>
          <w:szCs w:val="24"/>
        </w:rPr>
        <w:t>Государственная программа Российской Федерации «Развитие образования» на 2013-2020 годы (с изменениями и дополнениями) (</w:t>
      </w:r>
      <w:r w:rsidRPr="0099301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Постановление Правительства РФ от 15 апреля 2014 г. N 295</w:t>
      </w:r>
      <w:r w:rsidRPr="00993010">
        <w:rPr>
          <w:rFonts w:ascii="Times New Roman" w:hAnsi="Times New Roman" w:cs="Times New Roman"/>
          <w:b w:val="0"/>
          <w:sz w:val="24"/>
          <w:szCs w:val="24"/>
        </w:rPr>
        <w:t>)</w:t>
      </w:r>
      <w:r w:rsidRPr="0099301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38525F" w:rsidRPr="00917665" w:rsidRDefault="0038525F" w:rsidP="0038525F">
      <w:pPr>
        <w:numPr>
          <w:ilvl w:val="0"/>
          <w:numId w:val="3"/>
        </w:numPr>
        <w:shd w:val="clear" w:color="auto" w:fill="FFFFFF"/>
        <w:tabs>
          <w:tab w:val="left" w:pos="0"/>
        </w:tabs>
        <w:ind w:right="29"/>
        <w:jc w:val="both"/>
        <w:rPr>
          <w:rFonts w:ascii="Cambria" w:hAnsi="Cambria"/>
          <w:bCs/>
          <w:color w:val="000000"/>
          <w:spacing w:val="32"/>
          <w:sz w:val="24"/>
          <w:szCs w:val="24"/>
        </w:rPr>
      </w:pPr>
      <w:r w:rsidRPr="005C4ECC">
        <w:rPr>
          <w:rFonts w:ascii="Times New Roman" w:hAnsi="Times New Roman"/>
          <w:sz w:val="24"/>
          <w:szCs w:val="24"/>
        </w:rPr>
        <w:t xml:space="preserve">Федеральный закон от 29.12.2012 №273-ФЗ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Pr="005C4ECC">
        <w:rPr>
          <w:rFonts w:ascii="Times New Roman" w:hAnsi="Times New Roman"/>
          <w:sz w:val="24"/>
          <w:szCs w:val="24"/>
        </w:rPr>
        <w:t>.</w:t>
      </w:r>
    </w:p>
    <w:p w:rsidR="0038525F" w:rsidRPr="000A63E2" w:rsidRDefault="0038525F" w:rsidP="0038525F">
      <w:pPr>
        <w:numPr>
          <w:ilvl w:val="0"/>
          <w:numId w:val="3"/>
        </w:numPr>
        <w:shd w:val="clear" w:color="auto" w:fill="FFFFFF"/>
        <w:tabs>
          <w:tab w:val="left" w:pos="0"/>
        </w:tabs>
        <w:ind w:right="29"/>
        <w:jc w:val="both"/>
        <w:rPr>
          <w:rFonts w:ascii="Cambria" w:hAnsi="Cambria"/>
          <w:bCs/>
          <w:color w:val="000000"/>
          <w:spacing w:val="3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29 декабря 2010г. №189 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осква «Об утверждении </w:t>
      </w:r>
      <w:proofErr w:type="spellStart"/>
      <w:r w:rsidRPr="005C4ECC">
        <w:rPr>
          <w:rFonts w:ascii="Times New Roman" w:hAnsi="Times New Roman"/>
          <w:sz w:val="24"/>
          <w:szCs w:val="24"/>
        </w:rPr>
        <w:t>СанПиН</w:t>
      </w:r>
      <w:proofErr w:type="spellEnd"/>
      <w:r w:rsidRPr="005C4ECC">
        <w:rPr>
          <w:rFonts w:ascii="Times New Roman" w:hAnsi="Times New Roman"/>
          <w:sz w:val="24"/>
          <w:szCs w:val="24"/>
        </w:rPr>
        <w:t xml:space="preserve"> 2.4.2.2821-10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5C4ECC">
        <w:rPr>
          <w:rFonts w:ascii="Times New Roman" w:hAnsi="Times New Roman"/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учреждениях», зарегистрирован</w:t>
      </w:r>
      <w:r>
        <w:rPr>
          <w:rFonts w:ascii="Times New Roman" w:hAnsi="Times New Roman"/>
          <w:sz w:val="24"/>
          <w:szCs w:val="24"/>
        </w:rPr>
        <w:t xml:space="preserve">ные в Минюсте РФ </w:t>
      </w:r>
      <w:r w:rsidRPr="005C4ECC">
        <w:rPr>
          <w:rFonts w:ascii="Times New Roman" w:hAnsi="Times New Roman"/>
          <w:sz w:val="24"/>
          <w:szCs w:val="24"/>
        </w:rPr>
        <w:t>3 марта 2011 г.</w:t>
      </w:r>
      <w:r>
        <w:rPr>
          <w:rFonts w:ascii="Times New Roman" w:hAnsi="Times New Roman"/>
          <w:sz w:val="24"/>
          <w:szCs w:val="24"/>
        </w:rPr>
        <w:t xml:space="preserve"> (регистрационный №19993).</w:t>
      </w:r>
    </w:p>
    <w:p w:rsidR="0038525F" w:rsidRDefault="0038525F" w:rsidP="0038525F">
      <w:pPr>
        <w:numPr>
          <w:ilvl w:val="0"/>
          <w:numId w:val="2"/>
        </w:numPr>
        <w:shd w:val="clear" w:color="auto" w:fill="FFFFFF"/>
        <w:tabs>
          <w:tab w:val="left" w:pos="0"/>
        </w:tabs>
        <w:ind w:right="29"/>
        <w:jc w:val="both"/>
        <w:rPr>
          <w:rFonts w:ascii="Cambria" w:hAnsi="Cambria"/>
          <w:bCs/>
          <w:color w:val="000000"/>
          <w:spacing w:val="3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24 ноября 2015г. №81 «О внесении изменений №3 в  </w:t>
      </w:r>
      <w:proofErr w:type="spellStart"/>
      <w:r w:rsidRPr="005C4ECC">
        <w:rPr>
          <w:rFonts w:ascii="Times New Roman" w:hAnsi="Times New Roman"/>
          <w:sz w:val="24"/>
          <w:szCs w:val="24"/>
        </w:rPr>
        <w:t>СанПиН</w:t>
      </w:r>
      <w:proofErr w:type="spellEnd"/>
      <w:r w:rsidRPr="005C4ECC">
        <w:rPr>
          <w:rFonts w:ascii="Times New Roman" w:hAnsi="Times New Roman"/>
          <w:sz w:val="24"/>
          <w:szCs w:val="24"/>
        </w:rPr>
        <w:t xml:space="preserve"> 2.4.2.2821-10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5C4ECC">
        <w:rPr>
          <w:rFonts w:ascii="Times New Roman" w:hAnsi="Times New Roman"/>
          <w:sz w:val="24"/>
          <w:szCs w:val="24"/>
        </w:rPr>
        <w:t>Санитарно-эпидемиологические требования к условиям и организации обучения</w:t>
      </w:r>
      <w:r>
        <w:rPr>
          <w:rFonts w:ascii="Times New Roman" w:hAnsi="Times New Roman"/>
          <w:sz w:val="24"/>
          <w:szCs w:val="24"/>
        </w:rPr>
        <w:t xml:space="preserve">, содержания </w:t>
      </w:r>
      <w:r w:rsidRPr="005C4ECC">
        <w:rPr>
          <w:rFonts w:ascii="Times New Roman" w:hAnsi="Times New Roman"/>
          <w:sz w:val="24"/>
          <w:szCs w:val="24"/>
        </w:rPr>
        <w:t xml:space="preserve"> в общеобразовательных </w:t>
      </w:r>
      <w:r>
        <w:rPr>
          <w:rFonts w:ascii="Times New Roman" w:hAnsi="Times New Roman"/>
          <w:sz w:val="24"/>
          <w:szCs w:val="24"/>
        </w:rPr>
        <w:t>организациях</w:t>
      </w:r>
      <w:r w:rsidRPr="005C4ECC">
        <w:rPr>
          <w:rFonts w:ascii="Times New Roman" w:hAnsi="Times New Roman"/>
          <w:sz w:val="24"/>
          <w:szCs w:val="24"/>
        </w:rPr>
        <w:t>», зарегистрирован</w:t>
      </w:r>
      <w:r>
        <w:rPr>
          <w:rFonts w:ascii="Times New Roman" w:hAnsi="Times New Roman"/>
          <w:sz w:val="24"/>
          <w:szCs w:val="24"/>
        </w:rPr>
        <w:t>ные в Минюсте РФ 18 декабря</w:t>
      </w:r>
      <w:r w:rsidRPr="005C4ECC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5C4ECC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(регистрационный №40154). </w:t>
      </w:r>
    </w:p>
    <w:p w:rsidR="0038525F" w:rsidRPr="00CF21CC" w:rsidRDefault="0038525F" w:rsidP="0038525F">
      <w:pPr>
        <w:numPr>
          <w:ilvl w:val="0"/>
          <w:numId w:val="2"/>
        </w:numPr>
        <w:shd w:val="clear" w:color="auto" w:fill="FFFFFF"/>
        <w:tabs>
          <w:tab w:val="left" w:pos="0"/>
        </w:tabs>
        <w:ind w:right="29"/>
        <w:jc w:val="both"/>
        <w:rPr>
          <w:rFonts w:ascii="Times New Roman" w:hAnsi="Times New Roman"/>
          <w:bCs/>
          <w:color w:val="000000"/>
          <w:spacing w:val="32"/>
          <w:sz w:val="24"/>
          <w:szCs w:val="24"/>
        </w:rPr>
      </w:pPr>
      <w:r w:rsidRPr="00703896">
        <w:rPr>
          <w:rFonts w:ascii="Times New Roman" w:hAnsi="Times New Roman"/>
          <w:sz w:val="24"/>
          <w:szCs w:val="24"/>
        </w:rPr>
        <w:t>Приказ Мин</w:t>
      </w:r>
      <w:r>
        <w:rPr>
          <w:rFonts w:ascii="Times New Roman" w:hAnsi="Times New Roman"/>
          <w:sz w:val="24"/>
          <w:szCs w:val="24"/>
        </w:rPr>
        <w:t>истерства образования и науки Российской Федерации</w:t>
      </w:r>
      <w:r w:rsidRPr="00703896">
        <w:rPr>
          <w:rFonts w:ascii="Times New Roman" w:hAnsi="Times New Roman"/>
          <w:sz w:val="24"/>
          <w:szCs w:val="24"/>
        </w:rPr>
        <w:t xml:space="preserve">  </w:t>
      </w:r>
      <w:r w:rsidRPr="00703896">
        <w:rPr>
          <w:rFonts w:ascii="Times New Roman" w:hAnsi="Times New Roman"/>
          <w:bCs/>
          <w:sz w:val="24"/>
          <w:szCs w:val="24"/>
        </w:rPr>
        <w:t xml:space="preserve">от  30 августа 2013 года № 1015 «Об утверждении </w:t>
      </w:r>
      <w:r w:rsidRPr="00703896">
        <w:rPr>
          <w:rFonts w:ascii="Times New Roman" w:hAnsi="Times New Roman"/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/>
          <w:sz w:val="24"/>
          <w:szCs w:val="24"/>
        </w:rPr>
        <w:t>.</w:t>
      </w:r>
      <w:r w:rsidRPr="00703896">
        <w:rPr>
          <w:rFonts w:ascii="Times New Roman" w:hAnsi="Times New Roman"/>
          <w:sz w:val="24"/>
          <w:szCs w:val="24"/>
        </w:rPr>
        <w:t xml:space="preserve"> </w:t>
      </w:r>
      <w:r w:rsidRPr="00703896">
        <w:rPr>
          <w:rFonts w:ascii="Times New Roman" w:eastAsia="Calibri" w:hAnsi="Times New Roman"/>
          <w:sz w:val="24"/>
          <w:szCs w:val="24"/>
        </w:rPr>
        <w:t>Зарегистрирован в Минюсте РФ 1 октября 2013 г.</w:t>
      </w:r>
      <w:r>
        <w:rPr>
          <w:rFonts w:ascii="Times New Roman" w:eastAsia="Calibri" w:hAnsi="Times New Roman"/>
          <w:sz w:val="24"/>
          <w:szCs w:val="24"/>
        </w:rPr>
        <w:t xml:space="preserve"> (р</w:t>
      </w:r>
      <w:r w:rsidRPr="00703896">
        <w:rPr>
          <w:rFonts w:ascii="Times New Roman" w:eastAsia="Calibri" w:hAnsi="Times New Roman"/>
          <w:sz w:val="24"/>
          <w:szCs w:val="24"/>
        </w:rPr>
        <w:t xml:space="preserve">егистрационный N </w:t>
      </w:r>
      <w:r w:rsidRPr="00CF21CC">
        <w:rPr>
          <w:rFonts w:ascii="Times New Roman" w:eastAsia="Calibri" w:hAnsi="Times New Roman"/>
          <w:sz w:val="24"/>
          <w:szCs w:val="24"/>
        </w:rPr>
        <w:t>30067).</w:t>
      </w:r>
    </w:p>
    <w:p w:rsidR="0038525F" w:rsidRPr="00CF21CC" w:rsidRDefault="0038525F" w:rsidP="0038525F">
      <w:pPr>
        <w:numPr>
          <w:ilvl w:val="0"/>
          <w:numId w:val="2"/>
        </w:numPr>
        <w:shd w:val="clear" w:color="auto" w:fill="FFFFFF"/>
        <w:tabs>
          <w:tab w:val="left" w:pos="0"/>
        </w:tabs>
        <w:ind w:right="29"/>
        <w:jc w:val="both"/>
        <w:rPr>
          <w:rFonts w:ascii="Times New Roman" w:hAnsi="Times New Roman"/>
          <w:bCs/>
          <w:color w:val="000000"/>
          <w:spacing w:val="32"/>
          <w:sz w:val="24"/>
          <w:szCs w:val="24"/>
        </w:rPr>
      </w:pPr>
      <w:proofErr w:type="gramStart"/>
      <w:r w:rsidRPr="00CF21CC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 </w:t>
      </w:r>
      <w:r w:rsidRPr="00CF21CC">
        <w:rPr>
          <w:rFonts w:ascii="Times New Roman" w:hAnsi="Times New Roman"/>
          <w:bCs/>
          <w:sz w:val="24"/>
          <w:szCs w:val="24"/>
        </w:rPr>
        <w:t xml:space="preserve">от 13 декабря 2013 года № 1342 г. Москва </w:t>
      </w:r>
      <w:r w:rsidRPr="00CF21CC">
        <w:rPr>
          <w:rFonts w:ascii="Times New Roman" w:hAnsi="Times New Roman"/>
          <w:sz w:val="24"/>
          <w:szCs w:val="24"/>
        </w:rPr>
        <w:t>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N 1015"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B950D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/>
          <w:sz w:val="24"/>
          <w:szCs w:val="24"/>
        </w:rPr>
        <w:t xml:space="preserve"> в Минюсте РФ 1 октября 2013г. (регистрационный №30067).</w:t>
      </w:r>
      <w:r>
        <w:rPr>
          <w:rFonts w:ascii="Times New Roman" w:hAnsi="Times New Roman"/>
          <w:sz w:val="24"/>
          <w:szCs w:val="24"/>
        </w:rPr>
        <w:tab/>
      </w:r>
    </w:p>
    <w:p w:rsidR="0038525F" w:rsidRPr="00CF21CC" w:rsidRDefault="0038525F" w:rsidP="0038525F">
      <w:pPr>
        <w:numPr>
          <w:ilvl w:val="0"/>
          <w:numId w:val="2"/>
        </w:numPr>
        <w:shd w:val="clear" w:color="auto" w:fill="FFFFFF"/>
        <w:tabs>
          <w:tab w:val="left" w:pos="0"/>
        </w:tabs>
        <w:ind w:right="29"/>
        <w:jc w:val="both"/>
        <w:rPr>
          <w:rFonts w:ascii="Times New Roman" w:hAnsi="Times New Roman"/>
          <w:bCs/>
          <w:color w:val="000000"/>
          <w:spacing w:val="32"/>
          <w:sz w:val="24"/>
          <w:szCs w:val="24"/>
        </w:rPr>
      </w:pPr>
      <w:proofErr w:type="gramStart"/>
      <w:r w:rsidRPr="00CF21CC">
        <w:rPr>
          <w:rFonts w:ascii="Times New Roman" w:hAnsi="Times New Roman"/>
          <w:sz w:val="24"/>
          <w:szCs w:val="24"/>
        </w:rPr>
        <w:t>Приказ Министерства образования и науки РФ от 17 июля 2015 г. N 734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 г. N 1015»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/>
          <w:sz w:val="24"/>
          <w:szCs w:val="24"/>
        </w:rPr>
        <w:t xml:space="preserve"> в Минюсте РФ 13 августа 2015г. (регистрационный №38490).</w:t>
      </w:r>
    </w:p>
    <w:p w:rsidR="0038525F" w:rsidRPr="0005593D" w:rsidRDefault="0038525F" w:rsidP="0038525F">
      <w:pPr>
        <w:numPr>
          <w:ilvl w:val="0"/>
          <w:numId w:val="8"/>
        </w:numPr>
        <w:shd w:val="clear" w:color="auto" w:fill="FFFFFF"/>
        <w:tabs>
          <w:tab w:val="left" w:pos="0"/>
        </w:tabs>
        <w:ind w:left="709" w:right="29"/>
        <w:jc w:val="both"/>
        <w:rPr>
          <w:rFonts w:ascii="Times New Roman" w:hAnsi="Times New Roman"/>
          <w:bCs/>
          <w:color w:val="000000"/>
          <w:spacing w:val="32"/>
          <w:sz w:val="24"/>
          <w:szCs w:val="24"/>
        </w:rPr>
      </w:pPr>
      <w:r w:rsidRPr="0005593D">
        <w:rPr>
          <w:rFonts w:ascii="Times New Roman" w:hAnsi="Times New Roman"/>
          <w:iCs/>
          <w:sz w:val="24"/>
          <w:szCs w:val="24"/>
        </w:rPr>
        <w:t xml:space="preserve">Приказ </w:t>
      </w:r>
      <w:r w:rsidRPr="0005593D">
        <w:rPr>
          <w:rFonts w:ascii="Times New Roman" w:hAnsi="Times New Roman"/>
          <w:sz w:val="24"/>
          <w:szCs w:val="24"/>
        </w:rPr>
        <w:t xml:space="preserve">Министерства образования и науки РФ </w:t>
      </w:r>
      <w:r w:rsidRPr="0005593D">
        <w:rPr>
          <w:rFonts w:ascii="Times New Roman" w:hAnsi="Times New Roman"/>
          <w:iCs/>
          <w:sz w:val="24"/>
          <w:szCs w:val="24"/>
        </w:rPr>
        <w:t>от 17 декабря 2010 года №1897 «Об утверждении федерального государственного образовательного стандарта основного общего образования»</w:t>
      </w:r>
      <w:proofErr w:type="gramStart"/>
      <w:r w:rsidRPr="0005593D">
        <w:rPr>
          <w:rFonts w:ascii="Times New Roman" w:hAnsi="Times New Roman"/>
          <w:iCs/>
          <w:sz w:val="24"/>
          <w:szCs w:val="24"/>
        </w:rPr>
        <w:t>.</w:t>
      </w:r>
      <w:r w:rsidRPr="000559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0559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арегистрирован в Минюсте РФ 1 февраля 2011 г.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559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(регистрационный № 19644). </w:t>
      </w:r>
    </w:p>
    <w:p w:rsidR="0038525F" w:rsidRPr="0005593D" w:rsidRDefault="0038525F" w:rsidP="0038525F">
      <w:pPr>
        <w:numPr>
          <w:ilvl w:val="0"/>
          <w:numId w:val="8"/>
        </w:numPr>
        <w:shd w:val="clear" w:color="auto" w:fill="FFFFFF"/>
        <w:tabs>
          <w:tab w:val="left" w:pos="0"/>
        </w:tabs>
        <w:ind w:left="709" w:right="29"/>
        <w:jc w:val="both"/>
        <w:rPr>
          <w:rFonts w:ascii="Times New Roman" w:hAnsi="Times New Roman"/>
          <w:bCs/>
          <w:color w:val="000000"/>
          <w:spacing w:val="32"/>
          <w:sz w:val="24"/>
          <w:szCs w:val="24"/>
        </w:rPr>
      </w:pPr>
      <w:r w:rsidRPr="0005593D">
        <w:rPr>
          <w:rFonts w:ascii="Times New Roman" w:hAnsi="Times New Roman"/>
          <w:iCs/>
          <w:sz w:val="24"/>
          <w:szCs w:val="24"/>
        </w:rPr>
        <w:t xml:space="preserve">Приказ </w:t>
      </w:r>
      <w:r w:rsidRPr="0005593D">
        <w:rPr>
          <w:rFonts w:ascii="Times New Roman" w:hAnsi="Times New Roman"/>
          <w:sz w:val="24"/>
          <w:szCs w:val="24"/>
        </w:rPr>
        <w:t xml:space="preserve">Министерства образования и науки РФ </w:t>
      </w:r>
      <w:r w:rsidRPr="0005593D">
        <w:rPr>
          <w:rFonts w:ascii="Times New Roman" w:hAnsi="Times New Roman"/>
          <w:iCs/>
          <w:sz w:val="24"/>
          <w:szCs w:val="24"/>
        </w:rPr>
        <w:t xml:space="preserve">от 29 декабря 2014 года №1644 «О </w:t>
      </w:r>
      <w:r w:rsidRPr="0005593D">
        <w:rPr>
          <w:rFonts w:ascii="Times New Roman" w:hAnsi="Times New Roman"/>
          <w:iCs/>
          <w:sz w:val="24"/>
          <w:szCs w:val="24"/>
        </w:rPr>
        <w:lastRenderedPageBreak/>
        <w:t xml:space="preserve">внесении изменений в приказ Министерства образования и науки Российской Федерации от 17 декабря 2010 года №1897 «Об утверждении федерального государственного образовательного стандарта основного общего образования». </w:t>
      </w:r>
      <w:r w:rsidRPr="000559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Зарегистрирован в Минюсте РФ 6 февраля 2015 г. (регистрационный № 35915).</w:t>
      </w:r>
    </w:p>
    <w:p w:rsidR="0038525F" w:rsidRPr="0005593D" w:rsidRDefault="0038525F" w:rsidP="0038525F">
      <w:pPr>
        <w:numPr>
          <w:ilvl w:val="0"/>
          <w:numId w:val="8"/>
        </w:numPr>
        <w:shd w:val="clear" w:color="auto" w:fill="FFFFFF"/>
        <w:tabs>
          <w:tab w:val="left" w:pos="0"/>
        </w:tabs>
        <w:ind w:left="709" w:right="29"/>
        <w:jc w:val="both"/>
        <w:rPr>
          <w:rFonts w:ascii="Times New Roman" w:hAnsi="Times New Roman"/>
          <w:bCs/>
          <w:color w:val="000000"/>
          <w:spacing w:val="32"/>
          <w:sz w:val="24"/>
          <w:szCs w:val="24"/>
        </w:rPr>
      </w:pPr>
      <w:r w:rsidRPr="0005593D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31 декабря 2015гю 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№1897». </w:t>
      </w:r>
      <w:r w:rsidRPr="000559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Зарегистрирован в Минюсте РФ 2 февраля 2016 г. (регистрационный № 40937).</w:t>
      </w:r>
    </w:p>
    <w:p w:rsidR="0038525F" w:rsidRPr="00E0147F" w:rsidRDefault="0038525F" w:rsidP="0038525F">
      <w:pPr>
        <w:widowControl/>
        <w:numPr>
          <w:ilvl w:val="0"/>
          <w:numId w:val="4"/>
        </w:numPr>
        <w:tabs>
          <w:tab w:val="left" w:pos="284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r w:rsidRPr="005C4ECC">
        <w:rPr>
          <w:rFonts w:ascii="Times New Roman" w:hAnsi="Times New Roman"/>
          <w:sz w:val="24"/>
          <w:szCs w:val="24"/>
        </w:rPr>
        <w:t xml:space="preserve">Министерства образования и науки РФ </w:t>
      </w:r>
      <w:r>
        <w:rPr>
          <w:rFonts w:ascii="Times New Roman" w:hAnsi="Times New Roman"/>
          <w:sz w:val="24"/>
          <w:szCs w:val="24"/>
        </w:rPr>
        <w:t>от 09 июня  2016г. № 69</w:t>
      </w:r>
      <w:r w:rsidRPr="005C4ECC">
        <w:rPr>
          <w:rFonts w:ascii="Times New Roman" w:hAnsi="Times New Roman"/>
          <w:sz w:val="24"/>
          <w:szCs w:val="24"/>
        </w:rPr>
        <w:t xml:space="preserve">9 «Об утверждении перечня организаций, осуществляющих </w:t>
      </w:r>
      <w:r>
        <w:rPr>
          <w:rFonts w:ascii="Times New Roman" w:hAnsi="Times New Roman"/>
          <w:sz w:val="24"/>
          <w:szCs w:val="24"/>
        </w:rPr>
        <w:t>выпуск</w:t>
      </w:r>
      <w:r w:rsidRPr="005C4ECC">
        <w:rPr>
          <w:rFonts w:ascii="Times New Roman" w:hAnsi="Times New Roman"/>
          <w:sz w:val="24"/>
          <w:szCs w:val="24"/>
        </w:rPr>
        <w:t xml:space="preserve"> учебных пособий, которые допускаются к использованию </w:t>
      </w:r>
      <w:r>
        <w:rPr>
          <w:rFonts w:ascii="Times New Roman" w:hAnsi="Times New Roman"/>
          <w:sz w:val="24"/>
          <w:szCs w:val="24"/>
        </w:rPr>
        <w:t>при реализации имеющих государственную аккредитацию образовательных программ</w:t>
      </w:r>
      <w:r w:rsidRPr="005C4E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начального </w:t>
      </w:r>
      <w:r w:rsidRPr="005C4ECC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>, основного общего, среднего общего образования». Зарегистрирован в Минюсте РФ 04 июля  2016</w:t>
      </w:r>
      <w:r w:rsidRPr="005C4ECC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(Регистрационный </w:t>
      </w:r>
      <w:r w:rsidRPr="005C4EC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42729</w:t>
      </w:r>
      <w:r w:rsidRPr="005C4ECC">
        <w:rPr>
          <w:rFonts w:ascii="Times New Roman" w:hAnsi="Times New Roman"/>
          <w:sz w:val="24"/>
          <w:szCs w:val="24"/>
        </w:rPr>
        <w:t>).</w:t>
      </w:r>
    </w:p>
    <w:p w:rsidR="0038525F" w:rsidRPr="00CF3478" w:rsidRDefault="0038525F" w:rsidP="0038525F">
      <w:pPr>
        <w:pStyle w:val="a3"/>
        <w:tabs>
          <w:tab w:val="left" w:pos="360"/>
          <w:tab w:val="left" w:pos="540"/>
        </w:tabs>
        <w:ind w:left="0" w:right="57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CF347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Региональный уровень</w:t>
      </w:r>
    </w:p>
    <w:p w:rsidR="0038525F" w:rsidRPr="00CF3478" w:rsidRDefault="0038525F" w:rsidP="0038525F">
      <w:pPr>
        <w:pStyle w:val="a3"/>
        <w:widowControl/>
        <w:numPr>
          <w:ilvl w:val="3"/>
          <w:numId w:val="5"/>
        </w:numPr>
        <w:tabs>
          <w:tab w:val="left" w:pos="284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34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 Правительства Белгородской обл. от 28 октября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2013 г. №431-пп «Об утверждении Стратегии развития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дошкольного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CF347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proofErr w:type="gramEnd"/>
      <w:r w:rsidRPr="00CF3478">
        <w:rPr>
          <w:rFonts w:ascii="Times New Roman" w:eastAsia="Calibri" w:hAnsi="Times New Roman" w:cs="Times New Roman"/>
          <w:sz w:val="24"/>
          <w:szCs w:val="24"/>
          <w:lang w:eastAsia="en-US"/>
        </w:rPr>
        <w:t>бщего</w:t>
      </w:r>
      <w:proofErr w:type="spellEnd"/>
      <w:r w:rsidRPr="00CF34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дополнительного образования Белгородской области на 2013-2020 годы».</w:t>
      </w:r>
    </w:p>
    <w:p w:rsidR="0038525F" w:rsidRPr="00CF3478" w:rsidRDefault="0038525F" w:rsidP="0038525F">
      <w:pPr>
        <w:pStyle w:val="a3"/>
        <w:widowControl/>
        <w:numPr>
          <w:ilvl w:val="3"/>
          <w:numId w:val="5"/>
        </w:numPr>
        <w:tabs>
          <w:tab w:val="left" w:pos="284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34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 Правительства Белгородской области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 30 декабря 2013 года №528-пп</w:t>
      </w:r>
      <w:proofErr w:type="gramStart"/>
      <w:r w:rsidRPr="00CF3478">
        <w:rPr>
          <w:rFonts w:ascii="Times New Roman" w:hAnsi="Times New Roman" w:cs="Times New Roman"/>
          <w:sz w:val="24"/>
          <w:szCs w:val="24"/>
          <w:shd w:val="clear" w:color="auto" w:fill="FFFFFF"/>
        </w:rPr>
        <w:t>"О</w:t>
      </w:r>
      <w:proofErr w:type="gramEnd"/>
      <w:r w:rsidRPr="00CF3478">
        <w:rPr>
          <w:rFonts w:ascii="Times New Roman" w:hAnsi="Times New Roman" w:cs="Times New Roman"/>
          <w:sz w:val="24"/>
          <w:szCs w:val="24"/>
          <w:shd w:val="clear" w:color="auto" w:fill="FFFFFF"/>
        </w:rPr>
        <w:t>б утверж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дении государственной программы</w:t>
      </w:r>
      <w:r w:rsidRPr="00CF3478">
        <w:rPr>
          <w:rFonts w:ascii="Times New Roman" w:hAnsi="Times New Roman" w:cs="Times New Roman"/>
          <w:sz w:val="24"/>
          <w:szCs w:val="24"/>
          <w:shd w:val="clear" w:color="auto" w:fill="FFFFFF"/>
        </w:rPr>
        <w:t>"Развитие образования Белгородской области на 2014-2020 годы".</w:t>
      </w:r>
    </w:p>
    <w:p w:rsidR="0038525F" w:rsidRPr="00CF3478" w:rsidRDefault="0038525F" w:rsidP="0038525F">
      <w:pPr>
        <w:pStyle w:val="a3"/>
        <w:widowControl/>
        <w:numPr>
          <w:ilvl w:val="3"/>
          <w:numId w:val="5"/>
        </w:numPr>
        <w:tabs>
          <w:tab w:val="left" w:pos="284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3478">
        <w:rPr>
          <w:rFonts w:ascii="Times New Roman" w:eastAsia="Calibri" w:hAnsi="Times New Roman" w:cs="Times New Roman"/>
          <w:sz w:val="24"/>
          <w:szCs w:val="24"/>
          <w:lang w:eastAsia="en-US"/>
        </w:rPr>
        <w:t>Закон Белгородской области от 31 октября 2014 г. №314 «Об образовании в Белгородской области».</w:t>
      </w:r>
    </w:p>
    <w:p w:rsidR="0038525F" w:rsidRPr="00CF3478" w:rsidRDefault="0038525F" w:rsidP="0038525F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CF347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Муниципальный уровень</w:t>
      </w:r>
    </w:p>
    <w:p w:rsidR="0038525F" w:rsidRPr="009E57CB" w:rsidRDefault="0038525F" w:rsidP="0038525F">
      <w:pPr>
        <w:numPr>
          <w:ilvl w:val="0"/>
          <w:numId w:val="7"/>
        </w:numPr>
        <w:tabs>
          <w:tab w:val="left" w:pos="0"/>
        </w:tabs>
        <w:autoSpaceDE/>
        <w:autoSpaceDN/>
        <w:adjustRightInd/>
        <w:jc w:val="both"/>
        <w:rPr>
          <w:rFonts w:ascii="Times New Roman" w:eastAsia="+mj-ea" w:hAnsi="Times New Roman"/>
          <w:bCs/>
          <w:sz w:val="24"/>
          <w:szCs w:val="24"/>
        </w:rPr>
      </w:pPr>
      <w:r>
        <w:rPr>
          <w:rFonts w:ascii="Times New Roman" w:eastAsia="+mj-ea" w:hAnsi="Times New Roman"/>
          <w:bCs/>
          <w:sz w:val="24"/>
          <w:szCs w:val="24"/>
        </w:rPr>
        <w:t>Постановление администрации муниципального района «Чернянский район» №146 от 20 февраля 2015 года «Об утверждении муниципальной программы «Развитие образования Чернянского района Белгородской области на 2015-2020 годы».</w:t>
      </w:r>
    </w:p>
    <w:p w:rsidR="0038525F" w:rsidRPr="00AA7074" w:rsidRDefault="0038525F" w:rsidP="0038525F">
      <w:pPr>
        <w:pStyle w:val="a6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-567" w:right="57" w:firstLine="567"/>
        <w:rPr>
          <w:rFonts w:ascii="Times New Roman" w:hAnsi="Times New Roman"/>
          <w:b/>
          <w:sz w:val="24"/>
          <w:szCs w:val="24"/>
          <w:u w:val="single"/>
        </w:rPr>
      </w:pPr>
      <w:r w:rsidRPr="00AA7074">
        <w:rPr>
          <w:rFonts w:ascii="Times New Roman" w:hAnsi="Times New Roman"/>
          <w:b/>
          <w:sz w:val="24"/>
          <w:szCs w:val="24"/>
          <w:u w:val="single"/>
        </w:rPr>
        <w:t>Письма Министерства образования и науки</w:t>
      </w:r>
    </w:p>
    <w:p w:rsidR="0038525F" w:rsidRPr="00D93E03" w:rsidRDefault="0038525F" w:rsidP="0038525F">
      <w:pPr>
        <w:numPr>
          <w:ilvl w:val="0"/>
          <w:numId w:val="6"/>
        </w:numPr>
        <w:tabs>
          <w:tab w:val="left" w:pos="0"/>
        </w:tabs>
        <w:autoSpaceDE/>
        <w:autoSpaceDN/>
        <w:adjustRightInd/>
        <w:jc w:val="both"/>
        <w:rPr>
          <w:rFonts w:ascii="Times New Roman" w:eastAsia="+mj-ea" w:hAnsi="Times New Roman"/>
          <w:bCs/>
          <w:sz w:val="24"/>
          <w:szCs w:val="24"/>
        </w:rPr>
      </w:pPr>
      <w:r w:rsidRPr="00D93E03">
        <w:rPr>
          <w:rFonts w:ascii="Times New Roman" w:hAnsi="Times New Roman"/>
          <w:sz w:val="24"/>
          <w:szCs w:val="24"/>
        </w:rPr>
        <w:t xml:space="preserve">Письмо Министерства образования и науки РФ </w:t>
      </w:r>
      <w:r w:rsidRPr="00D93E03">
        <w:rPr>
          <w:rFonts w:ascii="Times New Roman" w:eastAsia="+mj-ea" w:hAnsi="Times New Roman"/>
          <w:bCs/>
          <w:sz w:val="24"/>
          <w:szCs w:val="24"/>
        </w:rPr>
        <w:t>от 19.04.2011г. № 03-255 «О введении федерального государственного образовательного стандарта общего образования».</w:t>
      </w:r>
    </w:p>
    <w:p w:rsidR="0038525F" w:rsidRPr="00D93E03" w:rsidRDefault="0038525F" w:rsidP="0038525F">
      <w:pPr>
        <w:pStyle w:val="ConsPlusTitle"/>
        <w:widowControl/>
        <w:numPr>
          <w:ilvl w:val="0"/>
          <w:numId w:val="6"/>
        </w:numPr>
        <w:tabs>
          <w:tab w:val="left" w:pos="142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4E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Письмо Министерства образования и науки РФ 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18</w:t>
      </w:r>
      <w:r w:rsidRPr="005C4E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августа</w:t>
      </w:r>
      <w:r w:rsidRPr="005C4E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5C4E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№09-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1672</w:t>
      </w:r>
      <w:r w:rsidRPr="005C4E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 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направлении методических рекомендаций</w:t>
      </w:r>
      <w:r w:rsidRPr="005C4ECC">
        <w:rPr>
          <w:rFonts w:ascii="Times New Roman" w:hAnsi="Times New Roman" w:cs="Times New Roman"/>
          <w:b w:val="0"/>
          <w:bCs w:val="0"/>
          <w:sz w:val="24"/>
          <w:szCs w:val="24"/>
        </w:rPr>
        <w:t>» (включает «Методические рекомендации по организации внеурочной деятельности и реализации дополнительных общеобразовательных программ»)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38525F" w:rsidRPr="009E57CB" w:rsidRDefault="0038525F" w:rsidP="0038525F">
      <w:pPr>
        <w:tabs>
          <w:tab w:val="left" w:pos="0"/>
        </w:tabs>
        <w:jc w:val="both"/>
        <w:rPr>
          <w:rFonts w:ascii="Times New Roman" w:eastAsia="+mj-ea" w:hAnsi="Times New Roman"/>
          <w:bCs/>
          <w:sz w:val="24"/>
          <w:szCs w:val="24"/>
        </w:rPr>
      </w:pPr>
      <w:r w:rsidRPr="009E57CB">
        <w:rPr>
          <w:rFonts w:ascii="Times New Roman" w:hAnsi="Times New Roman"/>
          <w:b/>
          <w:sz w:val="24"/>
          <w:szCs w:val="24"/>
          <w:u w:val="single"/>
        </w:rPr>
        <w:t>Школьный уровень</w:t>
      </w:r>
      <w:r w:rsidRPr="009E57CB">
        <w:rPr>
          <w:rFonts w:ascii="Times New Roman" w:hAnsi="Times New Roman"/>
          <w:b/>
          <w:sz w:val="24"/>
          <w:szCs w:val="24"/>
        </w:rPr>
        <w:t xml:space="preserve"> </w:t>
      </w:r>
    </w:p>
    <w:p w:rsidR="0038525F" w:rsidRPr="00AC2A9C" w:rsidRDefault="0038525F" w:rsidP="0038525F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C2A9C">
        <w:rPr>
          <w:rFonts w:ascii="Times New Roman" w:hAnsi="Times New Roman"/>
          <w:sz w:val="22"/>
          <w:szCs w:val="22"/>
        </w:rPr>
        <w:t>Устав муниципального бюджетного общеобразовательного учреждения «Средняя общеобразовательная школа с</w:t>
      </w:r>
      <w:proofErr w:type="gramStart"/>
      <w:r w:rsidRPr="00AC2A9C">
        <w:rPr>
          <w:rFonts w:ascii="Times New Roman" w:hAnsi="Times New Roman"/>
          <w:sz w:val="22"/>
          <w:szCs w:val="22"/>
        </w:rPr>
        <w:t>.В</w:t>
      </w:r>
      <w:proofErr w:type="gramEnd"/>
      <w:r w:rsidRPr="00AC2A9C">
        <w:rPr>
          <w:rFonts w:ascii="Times New Roman" w:hAnsi="Times New Roman"/>
          <w:sz w:val="22"/>
          <w:szCs w:val="22"/>
        </w:rPr>
        <w:t xml:space="preserve">олотово Чернянского района Белгородской области». </w:t>
      </w:r>
      <w:proofErr w:type="gramStart"/>
      <w:r w:rsidRPr="00AC2A9C">
        <w:rPr>
          <w:rFonts w:ascii="Times New Roman" w:hAnsi="Times New Roman"/>
          <w:sz w:val="22"/>
          <w:szCs w:val="22"/>
        </w:rPr>
        <w:t>Утверждён</w:t>
      </w:r>
      <w:proofErr w:type="gramEnd"/>
      <w:r w:rsidRPr="00AC2A9C">
        <w:rPr>
          <w:rFonts w:ascii="Times New Roman" w:hAnsi="Times New Roman"/>
          <w:sz w:val="22"/>
          <w:szCs w:val="22"/>
        </w:rPr>
        <w:t xml:space="preserve"> 12 февраля 2018 года.</w:t>
      </w:r>
    </w:p>
    <w:p w:rsidR="0038525F" w:rsidRPr="00AC2A9C" w:rsidRDefault="0038525F" w:rsidP="0038525F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C2A9C">
        <w:rPr>
          <w:rFonts w:ascii="Times New Roman" w:hAnsi="Times New Roman"/>
          <w:sz w:val="22"/>
          <w:szCs w:val="22"/>
        </w:rPr>
        <w:t xml:space="preserve">Основная образовательная программа </w:t>
      </w:r>
      <w:r>
        <w:rPr>
          <w:rFonts w:ascii="Times New Roman" w:hAnsi="Times New Roman"/>
          <w:sz w:val="22"/>
          <w:szCs w:val="22"/>
        </w:rPr>
        <w:t>основного</w:t>
      </w:r>
      <w:r w:rsidRPr="00AC2A9C">
        <w:rPr>
          <w:rFonts w:ascii="Times New Roman" w:hAnsi="Times New Roman"/>
          <w:sz w:val="22"/>
          <w:szCs w:val="22"/>
        </w:rPr>
        <w:t xml:space="preserve"> общего образования муниципального общеобразовательного учреждения «Средняя общеобразовательная школа с</w:t>
      </w:r>
      <w:proofErr w:type="gramStart"/>
      <w:r w:rsidRPr="00AC2A9C">
        <w:rPr>
          <w:rFonts w:ascii="Times New Roman" w:hAnsi="Times New Roman"/>
          <w:sz w:val="22"/>
          <w:szCs w:val="22"/>
        </w:rPr>
        <w:t>.В</w:t>
      </w:r>
      <w:proofErr w:type="gramEnd"/>
      <w:r w:rsidRPr="00AC2A9C">
        <w:rPr>
          <w:rFonts w:ascii="Times New Roman" w:hAnsi="Times New Roman"/>
          <w:sz w:val="22"/>
          <w:szCs w:val="22"/>
        </w:rPr>
        <w:t xml:space="preserve">олотово Чернянского района Белгородской области». </w:t>
      </w:r>
      <w:proofErr w:type="gramStart"/>
      <w:r w:rsidRPr="00AC2A9C">
        <w:rPr>
          <w:rFonts w:ascii="Times New Roman" w:hAnsi="Times New Roman"/>
          <w:sz w:val="22"/>
          <w:szCs w:val="22"/>
        </w:rPr>
        <w:t>Утверждена</w:t>
      </w:r>
      <w:proofErr w:type="gramEnd"/>
      <w:r w:rsidRPr="00AC2A9C">
        <w:rPr>
          <w:rFonts w:ascii="Times New Roman" w:hAnsi="Times New Roman"/>
          <w:sz w:val="22"/>
          <w:szCs w:val="22"/>
        </w:rPr>
        <w:t xml:space="preserve"> приказом №</w:t>
      </w:r>
      <w:r w:rsidR="00075F44">
        <w:rPr>
          <w:rFonts w:ascii="Times New Roman" w:hAnsi="Times New Roman"/>
          <w:sz w:val="22"/>
          <w:szCs w:val="22"/>
        </w:rPr>
        <w:t>82</w:t>
      </w:r>
      <w:r w:rsidRPr="00AC2A9C">
        <w:rPr>
          <w:rFonts w:ascii="Times New Roman" w:hAnsi="Times New Roman"/>
          <w:sz w:val="22"/>
          <w:szCs w:val="22"/>
        </w:rPr>
        <w:t xml:space="preserve"> от </w:t>
      </w:r>
      <w:r w:rsidR="00075F44">
        <w:rPr>
          <w:rFonts w:ascii="Times New Roman" w:hAnsi="Times New Roman"/>
          <w:sz w:val="22"/>
          <w:szCs w:val="22"/>
        </w:rPr>
        <w:t>01</w:t>
      </w:r>
      <w:r>
        <w:rPr>
          <w:rFonts w:ascii="Times New Roman" w:hAnsi="Times New Roman"/>
          <w:sz w:val="22"/>
          <w:szCs w:val="22"/>
        </w:rPr>
        <w:t>.0</w:t>
      </w:r>
      <w:r w:rsidR="00075F44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.</w:t>
      </w:r>
      <w:r w:rsidRPr="00AC2A9C">
        <w:rPr>
          <w:rFonts w:ascii="Times New Roman" w:hAnsi="Times New Roman"/>
          <w:sz w:val="22"/>
          <w:szCs w:val="22"/>
        </w:rPr>
        <w:t>201</w:t>
      </w:r>
      <w:r w:rsidR="00075F44">
        <w:rPr>
          <w:rFonts w:ascii="Times New Roman" w:hAnsi="Times New Roman"/>
          <w:sz w:val="22"/>
          <w:szCs w:val="22"/>
        </w:rPr>
        <w:t>8</w:t>
      </w:r>
      <w:r w:rsidRPr="00AC2A9C">
        <w:rPr>
          <w:rFonts w:ascii="Times New Roman" w:hAnsi="Times New Roman"/>
          <w:sz w:val="22"/>
          <w:szCs w:val="22"/>
        </w:rPr>
        <w:t xml:space="preserve"> г. </w:t>
      </w:r>
    </w:p>
    <w:p w:rsidR="0038525F" w:rsidRPr="00AC2A9C" w:rsidRDefault="0038525F" w:rsidP="0038525F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C2A9C">
        <w:rPr>
          <w:rFonts w:ascii="Times New Roman" w:hAnsi="Times New Roman"/>
          <w:sz w:val="22"/>
          <w:szCs w:val="22"/>
        </w:rPr>
        <w:t xml:space="preserve">Положение  </w:t>
      </w:r>
      <w:r w:rsidRPr="00AC2A9C">
        <w:rPr>
          <w:rFonts w:ascii="Times New Roman" w:hAnsi="Times New Roman" w:cs="Times New Roman"/>
          <w:color w:val="000000"/>
          <w:sz w:val="22"/>
          <w:szCs w:val="22"/>
        </w:rPr>
        <w:t xml:space="preserve"> о формах, периодичности и порядке текущего контроля успеваемости и промежуточной аттестации обучающихся МБОУ «СОШ с</w:t>
      </w:r>
      <w:proofErr w:type="gramStart"/>
      <w:r w:rsidRPr="00AC2A9C">
        <w:rPr>
          <w:rFonts w:ascii="Times New Roman" w:hAnsi="Times New Roman" w:cs="Times New Roman"/>
          <w:color w:val="000000"/>
          <w:sz w:val="22"/>
          <w:szCs w:val="22"/>
        </w:rPr>
        <w:t>.В</w:t>
      </w:r>
      <w:proofErr w:type="gramEnd"/>
      <w:r w:rsidRPr="00AC2A9C">
        <w:rPr>
          <w:rFonts w:ascii="Times New Roman" w:hAnsi="Times New Roman" w:cs="Times New Roman"/>
          <w:color w:val="000000"/>
          <w:sz w:val="22"/>
          <w:szCs w:val="22"/>
        </w:rPr>
        <w:t>олотово». У</w:t>
      </w:r>
      <w:r w:rsidRPr="00AC2A9C">
        <w:rPr>
          <w:rFonts w:ascii="Times New Roman" w:hAnsi="Times New Roman"/>
          <w:sz w:val="22"/>
          <w:szCs w:val="22"/>
        </w:rPr>
        <w:t>тверждено приказом № 95 от 31.08.2017 г.</w:t>
      </w:r>
    </w:p>
    <w:p w:rsidR="0038525F" w:rsidRPr="00AC2A9C" w:rsidRDefault="0038525F" w:rsidP="0038525F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Cambria" w:hAnsi="Cambria"/>
          <w:sz w:val="22"/>
          <w:szCs w:val="22"/>
        </w:rPr>
      </w:pPr>
      <w:r w:rsidRPr="00AC2A9C">
        <w:rPr>
          <w:rFonts w:ascii="Times New Roman" w:hAnsi="Times New Roman"/>
          <w:sz w:val="22"/>
          <w:szCs w:val="22"/>
        </w:rPr>
        <w:t>Положение о механизме распределения часов части учебного плана,  формируемой участниками образовательных отношений, и плана внеурочной деятельности МБОУ «СОШ с</w:t>
      </w:r>
      <w:proofErr w:type="gramStart"/>
      <w:r w:rsidRPr="00AC2A9C">
        <w:rPr>
          <w:rFonts w:ascii="Times New Roman" w:hAnsi="Times New Roman"/>
          <w:sz w:val="22"/>
          <w:szCs w:val="22"/>
        </w:rPr>
        <w:t>.В</w:t>
      </w:r>
      <w:proofErr w:type="gramEnd"/>
      <w:r w:rsidRPr="00AC2A9C">
        <w:rPr>
          <w:rFonts w:ascii="Times New Roman" w:hAnsi="Times New Roman"/>
          <w:sz w:val="22"/>
          <w:szCs w:val="22"/>
        </w:rPr>
        <w:t xml:space="preserve">олотово». Утверждено приказом №6 от 16.01.2017г. </w:t>
      </w:r>
    </w:p>
    <w:p w:rsidR="0038525F" w:rsidRPr="00655B60" w:rsidRDefault="0038525F" w:rsidP="0038525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E52F00">
        <w:rPr>
          <w:rFonts w:ascii="Times New Roman" w:hAnsi="Times New Roman" w:cs="Times New Roman"/>
          <w:color w:val="000000"/>
          <w:sz w:val="22"/>
          <w:szCs w:val="22"/>
        </w:rPr>
        <w:t>Положение об организации внеурочной деятельности МБОУ «СОШ с</w:t>
      </w:r>
      <w:proofErr w:type="gramStart"/>
      <w:r w:rsidRPr="00E52F00">
        <w:rPr>
          <w:rFonts w:ascii="Times New Roman" w:hAnsi="Times New Roman" w:cs="Times New Roman"/>
          <w:color w:val="000000"/>
          <w:sz w:val="22"/>
          <w:szCs w:val="22"/>
        </w:rPr>
        <w:t>.В</w:t>
      </w:r>
      <w:proofErr w:type="gramEnd"/>
      <w:r w:rsidRPr="00E52F00">
        <w:rPr>
          <w:rFonts w:ascii="Times New Roman" w:hAnsi="Times New Roman" w:cs="Times New Roman"/>
          <w:color w:val="000000"/>
          <w:sz w:val="22"/>
          <w:szCs w:val="22"/>
        </w:rPr>
        <w:t>олотово».</w:t>
      </w:r>
      <w:r w:rsidRPr="00E52F00">
        <w:rPr>
          <w:rFonts w:ascii="Times New Roman" w:hAnsi="Times New Roman" w:cs="Times New Roman"/>
          <w:color w:val="000000"/>
          <w:sz w:val="22"/>
          <w:szCs w:val="22"/>
        </w:rPr>
        <w:br/>
        <w:t xml:space="preserve"> Утверждено </w:t>
      </w:r>
      <w:r w:rsidR="00075F44" w:rsidRPr="00AC2A9C">
        <w:rPr>
          <w:rFonts w:ascii="Times New Roman" w:hAnsi="Times New Roman"/>
          <w:sz w:val="22"/>
          <w:szCs w:val="22"/>
        </w:rPr>
        <w:t>приказом № 95 от 31.08.2017 г</w:t>
      </w:r>
      <w:r w:rsidRPr="00E52F00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391F0B">
        <w:rPr>
          <w:rFonts w:ascii="NewtonCSanPin" w:hAnsi="NewtonCSanPin" w:cs="NewtonCSanPin"/>
          <w:color w:val="000000"/>
          <w:sz w:val="24"/>
          <w:szCs w:val="24"/>
        </w:rPr>
        <w:tab/>
      </w:r>
    </w:p>
    <w:p w:rsidR="0038525F" w:rsidRPr="00C86B85" w:rsidRDefault="0038525F" w:rsidP="0038525F">
      <w:pPr>
        <w:pStyle w:val="a3"/>
        <w:widowControl/>
        <w:shd w:val="clear" w:color="auto" w:fill="FFFFFF"/>
        <w:tabs>
          <w:tab w:val="left" w:pos="993"/>
          <w:tab w:val="left" w:pos="1276"/>
        </w:tabs>
        <w:autoSpaceDE/>
        <w:autoSpaceDN/>
        <w:adjustRightInd/>
        <w:ind w:left="709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6B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плана внеурочной деятельности.</w:t>
      </w:r>
    </w:p>
    <w:p w:rsidR="0038525F" w:rsidRPr="00C86B85" w:rsidRDefault="0038525F" w:rsidP="0038525F">
      <w:p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C86B85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обучающихся организуется в целях формирования единого образовательного пространства муниципального бюджетного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общеобразовательного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учреждения </w:t>
      </w:r>
      <w:r w:rsidRPr="00C86B85">
        <w:rPr>
          <w:rFonts w:ascii="Times New Roman" w:hAnsi="Times New Roman" w:cs="Times New Roman"/>
          <w:color w:val="000000"/>
          <w:sz w:val="24"/>
          <w:szCs w:val="24"/>
        </w:rPr>
        <w:t>«Средняя общеобразовательная школа с</w:t>
      </w:r>
      <w:proofErr w:type="gramStart"/>
      <w:r w:rsidRPr="00C86B8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C86B85">
        <w:rPr>
          <w:rFonts w:ascii="Times New Roman" w:hAnsi="Times New Roman" w:cs="Times New Roman"/>
          <w:color w:val="000000"/>
          <w:sz w:val="24"/>
          <w:szCs w:val="24"/>
        </w:rPr>
        <w:t>олотово Чернянского района Белгородской области», и направлена на достижение планируемых результатов освоения основной образовательной программы основного   общего образования</w:t>
      </w:r>
      <w:r w:rsidRPr="00C86B85">
        <w:rPr>
          <w:rFonts w:ascii="Times New Roman" w:hAnsi="Times New Roman" w:cs="Times New Roman"/>
          <w:sz w:val="24"/>
          <w:szCs w:val="24"/>
        </w:rPr>
        <w:t xml:space="preserve">. </w:t>
      </w:r>
      <w:r w:rsidRPr="00C86B85">
        <w:rPr>
          <w:rFonts w:ascii="Times New Roman" w:hAnsi="Times New Roman" w:cs="Times New Roman"/>
          <w:sz w:val="24"/>
          <w:szCs w:val="24"/>
        </w:rPr>
        <w:tab/>
      </w:r>
      <w:r w:rsidRPr="00C86B8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38525F" w:rsidRPr="00C86B85" w:rsidRDefault="0038525F" w:rsidP="0038525F">
      <w:pPr>
        <w:pStyle w:val="Default"/>
        <w:jc w:val="both"/>
        <w:rPr>
          <w:kern w:val="2"/>
          <w:lang w:eastAsia="hi-IN" w:bidi="hi-IN"/>
        </w:rPr>
      </w:pPr>
      <w:r>
        <w:rPr>
          <w:kern w:val="2"/>
          <w:lang w:eastAsia="hi-IN" w:bidi="hi-IN"/>
        </w:rPr>
        <w:t xml:space="preserve">      </w:t>
      </w:r>
      <w:r w:rsidRPr="00C86B85">
        <w:rPr>
          <w:kern w:val="2"/>
          <w:lang w:eastAsia="hi-IN" w:bidi="hi-IN"/>
        </w:rPr>
        <w:t>В  качестве организационной модели внеурочной деятельности в 201</w:t>
      </w:r>
      <w:r>
        <w:rPr>
          <w:kern w:val="2"/>
          <w:lang w:eastAsia="hi-IN" w:bidi="hi-IN"/>
        </w:rPr>
        <w:t>7</w:t>
      </w:r>
      <w:r w:rsidRPr="00C86B85">
        <w:rPr>
          <w:kern w:val="2"/>
          <w:lang w:eastAsia="hi-IN" w:bidi="hi-IN"/>
        </w:rPr>
        <w:t>-201</w:t>
      </w:r>
      <w:r>
        <w:rPr>
          <w:kern w:val="2"/>
          <w:lang w:eastAsia="hi-IN" w:bidi="hi-IN"/>
        </w:rPr>
        <w:t>8</w:t>
      </w:r>
      <w:r w:rsidRPr="00C86B85">
        <w:rPr>
          <w:kern w:val="2"/>
          <w:lang w:eastAsia="hi-IN" w:bidi="hi-IN"/>
        </w:rPr>
        <w:t xml:space="preserve"> учебном году определена </w:t>
      </w:r>
      <w:r w:rsidRPr="00C86B85">
        <w:rPr>
          <w:b/>
          <w:bCs/>
          <w:i/>
          <w:iCs/>
          <w:kern w:val="2"/>
          <w:lang w:eastAsia="hi-IN" w:bidi="hi-IN"/>
        </w:rPr>
        <w:t>оптимизационная модель,</w:t>
      </w:r>
      <w:r w:rsidRPr="00C86B85">
        <w:rPr>
          <w:kern w:val="2"/>
          <w:lang w:eastAsia="hi-IN" w:bidi="hi-IN"/>
        </w:rPr>
        <w:t xml:space="preserve"> предполагающая использование внутренних ресурс</w:t>
      </w:r>
      <w:r>
        <w:rPr>
          <w:kern w:val="2"/>
          <w:lang w:eastAsia="hi-IN" w:bidi="hi-IN"/>
        </w:rPr>
        <w:t xml:space="preserve">ов образовательного учреждения. </w:t>
      </w:r>
      <w:r>
        <w:rPr>
          <w:kern w:val="2"/>
          <w:lang w:eastAsia="hi-IN" w:bidi="hi-IN"/>
        </w:rPr>
        <w:tab/>
        <w:t xml:space="preserve"> </w:t>
      </w:r>
      <w:r>
        <w:rPr>
          <w:kern w:val="2"/>
          <w:lang w:eastAsia="hi-IN" w:bidi="hi-IN"/>
        </w:rPr>
        <w:br/>
        <w:t xml:space="preserve">      </w:t>
      </w:r>
      <w:r w:rsidRPr="00C86B85">
        <w:rPr>
          <w:kern w:val="2"/>
          <w:lang w:eastAsia="hi-IN" w:bidi="hi-IN"/>
        </w:rPr>
        <w:t>В её реализации принимают участи</w:t>
      </w:r>
      <w:r>
        <w:rPr>
          <w:kern w:val="2"/>
          <w:lang w:eastAsia="hi-IN" w:bidi="hi-IN"/>
        </w:rPr>
        <w:t xml:space="preserve">е педагогические работники МБОУ </w:t>
      </w:r>
      <w:r w:rsidRPr="00C86B85">
        <w:rPr>
          <w:kern w:val="2"/>
          <w:lang w:eastAsia="hi-IN" w:bidi="hi-IN"/>
        </w:rPr>
        <w:t>«СОШ с</w:t>
      </w:r>
      <w:proofErr w:type="gramStart"/>
      <w:r w:rsidRPr="00C86B85">
        <w:rPr>
          <w:kern w:val="2"/>
          <w:lang w:eastAsia="hi-IN" w:bidi="hi-IN"/>
        </w:rPr>
        <w:t>.В</w:t>
      </w:r>
      <w:proofErr w:type="gramEnd"/>
      <w:r w:rsidRPr="00C86B85">
        <w:rPr>
          <w:kern w:val="2"/>
          <w:lang w:eastAsia="hi-IN" w:bidi="hi-IN"/>
        </w:rPr>
        <w:t xml:space="preserve">олотово. </w:t>
      </w:r>
    </w:p>
    <w:p w:rsidR="0038525F" w:rsidRPr="00C86B85" w:rsidRDefault="0038525F" w:rsidP="0038525F">
      <w:pPr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B85">
        <w:rPr>
          <w:rFonts w:ascii="Times New Roman" w:hAnsi="Times New Roman" w:cs="Times New Roman"/>
          <w:b/>
          <w:sz w:val="24"/>
          <w:szCs w:val="24"/>
        </w:rPr>
        <w:t xml:space="preserve">             Цели и задачи внеурочной деятельности.</w:t>
      </w:r>
    </w:p>
    <w:p w:rsidR="0038525F" w:rsidRPr="00C86B85" w:rsidRDefault="0038525F" w:rsidP="0038525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B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Целью </w:t>
      </w:r>
      <w:r w:rsidRPr="00C86B85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внеурочной деятельности является обеспечение достижения планируемых личностных и </w:t>
      </w:r>
      <w:proofErr w:type="spellStart"/>
      <w:r w:rsidRPr="00C86B85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86B8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освоения основн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C86B8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C86B8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C86B85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общего образования обучающимися,  создание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38525F" w:rsidRPr="00C86B85" w:rsidRDefault="0038525F" w:rsidP="003852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ab/>
      </w:r>
      <w:r w:rsidRPr="00C86B8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8525F" w:rsidRPr="00C86B85" w:rsidRDefault="0038525F" w:rsidP="0038525F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>обеспечение благоприятной адаптации ребенка при переходе из начального уровня обучения  на основной уровень обучения;</w:t>
      </w:r>
    </w:p>
    <w:p w:rsidR="0038525F" w:rsidRPr="00C86B85" w:rsidRDefault="0038525F" w:rsidP="0038525F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>создание условий для реализации приобретенных знаний, умений и навыков;</w:t>
      </w:r>
    </w:p>
    <w:p w:rsidR="0038525F" w:rsidRPr="00C86B85" w:rsidRDefault="0038525F" w:rsidP="0038525F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>выявление интересов, склонностей, способностей, возможностей учащихся к различным видам деятельности;</w:t>
      </w:r>
    </w:p>
    <w:p w:rsidR="0038525F" w:rsidRPr="00C86B85" w:rsidRDefault="0038525F" w:rsidP="0038525F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>развитие опыта творческой деятельности, творческих способностей;</w:t>
      </w:r>
    </w:p>
    <w:p w:rsidR="0038525F" w:rsidRPr="00C86B85" w:rsidRDefault="0038525F" w:rsidP="0038525F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>создание условий для индивидуального развития ребенка в избранной сфере внеурочной деятельности;</w:t>
      </w:r>
    </w:p>
    <w:p w:rsidR="0038525F" w:rsidRPr="00C86B85" w:rsidRDefault="0038525F" w:rsidP="0038525F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>развитие опыта неформального общения, взаимодействия, сотрудничества, расширение рамок общения с социумом.</w:t>
      </w:r>
    </w:p>
    <w:p w:rsidR="0038525F" w:rsidRPr="00655B60" w:rsidRDefault="0038525F" w:rsidP="0038525F">
      <w:pPr>
        <w:jc w:val="both"/>
        <w:rPr>
          <w:rFonts w:ascii="Times New Roman" w:hAnsi="Times New Roman" w:cs="Times New Roman"/>
          <w:sz w:val="24"/>
          <w:szCs w:val="24"/>
          <w:shd w:val="clear" w:color="auto" w:fill="FF0000"/>
        </w:rPr>
      </w:pPr>
      <w:r w:rsidRPr="00C86B85">
        <w:rPr>
          <w:rFonts w:ascii="Times New Roman" w:hAnsi="Times New Roman" w:cs="Times New Roman"/>
          <w:b/>
          <w:sz w:val="24"/>
          <w:szCs w:val="24"/>
        </w:rPr>
        <w:t xml:space="preserve">Внеурочная деятельность организуется по </w:t>
      </w:r>
      <w:r>
        <w:rPr>
          <w:rFonts w:ascii="Times New Roman" w:hAnsi="Times New Roman" w:cs="Times New Roman"/>
          <w:b/>
          <w:sz w:val="24"/>
          <w:szCs w:val="24"/>
        </w:rPr>
        <w:t>направлениям</w:t>
      </w:r>
      <w:r w:rsidRPr="00C86B85">
        <w:rPr>
          <w:rFonts w:ascii="Times New Roman" w:hAnsi="Times New Roman" w:cs="Times New Roman"/>
          <w:sz w:val="24"/>
          <w:szCs w:val="24"/>
        </w:rPr>
        <w:t xml:space="preserve"> развития личности:</w:t>
      </w:r>
      <w:r w:rsidRPr="00C86B85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655B60">
        <w:rPr>
          <w:rStyle w:val="3"/>
          <w:rFonts w:eastAsiaTheme="minorEastAsia"/>
          <w:sz w:val="24"/>
          <w:szCs w:val="24"/>
        </w:rPr>
        <w:t>физкультурно-спортивн</w:t>
      </w:r>
      <w:r>
        <w:rPr>
          <w:rStyle w:val="3"/>
          <w:rFonts w:eastAsiaTheme="minorEastAsia"/>
          <w:sz w:val="24"/>
          <w:szCs w:val="24"/>
        </w:rPr>
        <w:t>ое</w:t>
      </w:r>
      <w:r w:rsidRPr="00655B60">
        <w:rPr>
          <w:rStyle w:val="3"/>
          <w:rFonts w:eastAsiaTheme="minorEastAsia"/>
          <w:sz w:val="24"/>
          <w:szCs w:val="24"/>
        </w:rPr>
        <w:t xml:space="preserve"> и </w:t>
      </w:r>
      <w:r w:rsidRPr="00655B60">
        <w:rPr>
          <w:rStyle w:val="3"/>
          <w:rFonts w:eastAsiaTheme="minorEastAsia"/>
          <w:sz w:val="24"/>
          <w:szCs w:val="24"/>
        </w:rPr>
        <w:softHyphen/>
        <w:t>оздоровительн</w:t>
      </w:r>
      <w:r>
        <w:rPr>
          <w:rStyle w:val="3"/>
          <w:rFonts w:eastAsiaTheme="minorEastAsia"/>
          <w:sz w:val="24"/>
          <w:szCs w:val="24"/>
        </w:rPr>
        <w:t>ое</w:t>
      </w:r>
      <w:r w:rsidRPr="00655B60">
        <w:rPr>
          <w:rStyle w:val="3"/>
          <w:rFonts w:eastAsiaTheme="minorEastAsia"/>
          <w:sz w:val="24"/>
          <w:szCs w:val="24"/>
        </w:rPr>
        <w:t xml:space="preserve"> </w:t>
      </w:r>
      <w:r>
        <w:rPr>
          <w:rStyle w:val="3"/>
          <w:rFonts w:eastAsiaTheme="minorEastAsia"/>
          <w:sz w:val="24"/>
          <w:szCs w:val="24"/>
        </w:rPr>
        <w:t xml:space="preserve"> </w:t>
      </w:r>
      <w:r w:rsidRPr="00655B60">
        <w:rPr>
          <w:rFonts w:ascii="Times New Roman" w:hAnsi="Times New Roman" w:cs="Times New Roman"/>
          <w:sz w:val="24"/>
          <w:szCs w:val="24"/>
        </w:rPr>
        <w:tab/>
      </w:r>
      <w:r w:rsidRPr="00C86B85">
        <w:rPr>
          <w:rFonts w:ascii="Times New Roman" w:hAnsi="Times New Roman" w:cs="Times New Roman"/>
          <w:sz w:val="24"/>
          <w:szCs w:val="24"/>
        </w:rPr>
        <w:br/>
        <w:t xml:space="preserve">- духовно-нравственное </w:t>
      </w:r>
      <w:r w:rsidRPr="00C86B8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C86B85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C86B85">
        <w:rPr>
          <w:rFonts w:ascii="Times New Roman" w:hAnsi="Times New Roman" w:cs="Times New Roman"/>
          <w:sz w:val="24"/>
          <w:szCs w:val="24"/>
        </w:rPr>
        <w:t xml:space="preserve">социальное </w:t>
      </w:r>
      <w:r w:rsidRPr="00C86B85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C86B85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C86B85">
        <w:rPr>
          <w:rFonts w:ascii="Times New Roman" w:hAnsi="Times New Roman" w:cs="Times New Roman"/>
          <w:sz w:val="24"/>
          <w:szCs w:val="24"/>
        </w:rPr>
        <w:t xml:space="preserve"> </w:t>
      </w:r>
      <w:r w:rsidRPr="00C86B85">
        <w:rPr>
          <w:rFonts w:ascii="Times New Roman" w:hAnsi="Times New Roman" w:cs="Times New Roman"/>
          <w:sz w:val="24"/>
          <w:szCs w:val="24"/>
        </w:rPr>
        <w:tab/>
      </w:r>
      <w:r w:rsidRPr="00C86B85">
        <w:rPr>
          <w:rFonts w:ascii="Times New Roman" w:hAnsi="Times New Roman" w:cs="Times New Roman"/>
          <w:sz w:val="24"/>
          <w:szCs w:val="24"/>
        </w:rPr>
        <w:br/>
        <w:t xml:space="preserve">- общекультурное </w:t>
      </w:r>
      <w:r w:rsidRPr="00C86B85">
        <w:rPr>
          <w:rFonts w:ascii="Times New Roman" w:hAnsi="Times New Roman" w:cs="Times New Roman"/>
          <w:sz w:val="24"/>
          <w:szCs w:val="24"/>
        </w:rPr>
        <w:tab/>
      </w:r>
      <w:r w:rsidRPr="00C86B85">
        <w:rPr>
          <w:rFonts w:ascii="Times New Roman" w:hAnsi="Times New Roman" w:cs="Times New Roman"/>
          <w:sz w:val="24"/>
          <w:szCs w:val="24"/>
        </w:rPr>
        <w:br/>
      </w:r>
      <w:r w:rsidRPr="00C86B85">
        <w:rPr>
          <w:rFonts w:ascii="Times New Roman" w:hAnsi="Times New Roman" w:cs="Times New Roman"/>
          <w:b/>
          <w:sz w:val="24"/>
          <w:szCs w:val="24"/>
        </w:rPr>
        <w:t>Формы организации</w:t>
      </w:r>
      <w:r w:rsidRPr="00C86B85">
        <w:rPr>
          <w:rFonts w:ascii="Times New Roman" w:hAnsi="Times New Roman" w:cs="Times New Roman"/>
          <w:sz w:val="24"/>
          <w:szCs w:val="24"/>
        </w:rPr>
        <w:t>:</w:t>
      </w:r>
      <w:r w:rsidRPr="00C86B85">
        <w:rPr>
          <w:rFonts w:ascii="Times New Roman" w:hAnsi="Times New Roman" w:cs="Times New Roman"/>
          <w:sz w:val="24"/>
          <w:szCs w:val="24"/>
        </w:rPr>
        <w:tab/>
      </w:r>
      <w:r w:rsidRPr="00C86B85">
        <w:rPr>
          <w:rFonts w:ascii="Times New Roman" w:hAnsi="Times New Roman" w:cs="Times New Roman"/>
          <w:sz w:val="24"/>
          <w:szCs w:val="24"/>
        </w:rPr>
        <w:br/>
        <w:t>- кружок</w:t>
      </w:r>
      <w:r w:rsidRPr="00C86B85">
        <w:rPr>
          <w:rFonts w:ascii="Times New Roman" w:hAnsi="Times New Roman" w:cs="Times New Roman"/>
          <w:sz w:val="24"/>
          <w:szCs w:val="24"/>
        </w:rPr>
        <w:tab/>
      </w:r>
      <w:r w:rsidRPr="00C86B85">
        <w:rPr>
          <w:rFonts w:ascii="Times New Roman" w:hAnsi="Times New Roman" w:cs="Times New Roman"/>
          <w:sz w:val="24"/>
          <w:szCs w:val="24"/>
        </w:rPr>
        <w:br/>
        <w:t>- факультатив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Pr="00C86B85">
        <w:rPr>
          <w:rFonts w:ascii="Times New Roman" w:hAnsi="Times New Roman" w:cs="Times New Roman"/>
          <w:sz w:val="24"/>
          <w:szCs w:val="24"/>
        </w:rPr>
        <w:tab/>
      </w:r>
      <w:r w:rsidRPr="00C86B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</w:t>
      </w:r>
      <w:r w:rsidRPr="007B15CB">
        <w:rPr>
          <w:rStyle w:val="3"/>
          <w:rFonts w:eastAsiaTheme="minorEastAsia"/>
          <w:b/>
          <w:sz w:val="24"/>
          <w:szCs w:val="24"/>
        </w:rPr>
        <w:t>ФИЗКУЛЬТУРНО-СПОРТИВН</w:t>
      </w:r>
      <w:r>
        <w:rPr>
          <w:rStyle w:val="3"/>
          <w:rFonts w:eastAsiaTheme="minorEastAsia"/>
          <w:b/>
          <w:sz w:val="24"/>
          <w:szCs w:val="24"/>
        </w:rPr>
        <w:t>ОЕ</w:t>
      </w:r>
      <w:r w:rsidRPr="007B15CB">
        <w:rPr>
          <w:rStyle w:val="3"/>
          <w:rFonts w:eastAsiaTheme="minorEastAsia"/>
          <w:b/>
          <w:sz w:val="24"/>
          <w:szCs w:val="24"/>
        </w:rPr>
        <w:t xml:space="preserve"> И ОЗДОРОВИТЕЛЬН</w:t>
      </w:r>
      <w:r>
        <w:rPr>
          <w:rStyle w:val="3"/>
          <w:rFonts w:eastAsiaTheme="minorEastAsia"/>
          <w:b/>
          <w:sz w:val="24"/>
          <w:szCs w:val="24"/>
        </w:rPr>
        <w:t>ОЕ</w:t>
      </w:r>
      <w:r w:rsidRPr="007B15CB">
        <w:rPr>
          <w:rStyle w:val="3"/>
          <w:rFonts w:eastAsiaTheme="minorEastAsia"/>
          <w:b/>
          <w:sz w:val="24"/>
          <w:szCs w:val="24"/>
        </w:rPr>
        <w:t xml:space="preserve"> НАПРАВЛЕН</w:t>
      </w:r>
      <w:r>
        <w:rPr>
          <w:rStyle w:val="3"/>
          <w:rFonts w:eastAsiaTheme="minorEastAsia"/>
          <w:b/>
          <w:sz w:val="24"/>
          <w:szCs w:val="24"/>
        </w:rPr>
        <w:t>ИЕ</w:t>
      </w:r>
      <w:r>
        <w:rPr>
          <w:rStyle w:val="3"/>
          <w:rFonts w:eastAsiaTheme="minorEastAsia"/>
          <w:sz w:val="24"/>
          <w:szCs w:val="24"/>
        </w:rPr>
        <w:t xml:space="preserve">  </w:t>
      </w:r>
    </w:p>
    <w:p w:rsidR="0038525F" w:rsidRPr="00C86B85" w:rsidRDefault="0038525F" w:rsidP="003852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B85">
        <w:rPr>
          <w:rFonts w:ascii="Times New Roman" w:hAnsi="Times New Roman" w:cs="Times New Roman"/>
          <w:sz w:val="24"/>
          <w:szCs w:val="24"/>
        </w:rPr>
        <w:t xml:space="preserve">заключается в совершенствовании знаний, установок, личностных ориентиров и норм поведения, приобретенных на уровне начального общего образования, обеспечивающих сохранение и укрепление физического, психологического и социального здоровья обучающихся на уровне основного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основного  общего образования. </w:t>
      </w:r>
      <w:proofErr w:type="gramEnd"/>
    </w:p>
    <w:p w:rsidR="0038525F" w:rsidRPr="00C86B85" w:rsidRDefault="0038525F" w:rsidP="0038525F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38525F" w:rsidRPr="00C86B85" w:rsidRDefault="0038525F" w:rsidP="0038525F">
      <w:pPr>
        <w:pStyle w:val="a5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>- продолжение формирования культуры здорового и безопасного образа жизни;</w:t>
      </w:r>
    </w:p>
    <w:p w:rsidR="0038525F" w:rsidRPr="00C86B85" w:rsidRDefault="0038525F" w:rsidP="003852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>- использование оптимальных двигательных режимов для детей с учетом их возрастных, психологических и иных особенностей;</w:t>
      </w:r>
    </w:p>
    <w:p w:rsidR="0038525F" w:rsidRPr="00C86B85" w:rsidRDefault="0038525F" w:rsidP="0038525F">
      <w:pPr>
        <w:pStyle w:val="a5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>-  развитие потребности в регулярных занятиях физической культурой и спортом.</w:t>
      </w:r>
    </w:p>
    <w:p w:rsidR="0038525F" w:rsidRPr="00C86B85" w:rsidRDefault="0038525F" w:rsidP="0038525F">
      <w:pPr>
        <w:pStyle w:val="a5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 xml:space="preserve">    Данн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C86B85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C86B85">
        <w:rPr>
          <w:rFonts w:ascii="Times New Roman" w:hAnsi="Times New Roman" w:cs="Times New Roman"/>
          <w:sz w:val="24"/>
          <w:szCs w:val="24"/>
        </w:rPr>
        <w:t xml:space="preserve"> реализуется  через систему спортивн</w:t>
      </w:r>
      <w:proofErr w:type="gramStart"/>
      <w:r w:rsidRPr="00C86B8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86B85">
        <w:rPr>
          <w:rFonts w:ascii="Times New Roman" w:hAnsi="Times New Roman" w:cs="Times New Roman"/>
          <w:sz w:val="24"/>
          <w:szCs w:val="24"/>
        </w:rPr>
        <w:t xml:space="preserve"> оздоровительных мероприятий , подвижных игр, спортивных соревнований и др.</w:t>
      </w:r>
    </w:p>
    <w:p w:rsidR="0038525F" w:rsidRPr="00C86B85" w:rsidRDefault="0038525F" w:rsidP="0038525F">
      <w:pPr>
        <w:pStyle w:val="a5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 xml:space="preserve">    По итогам работы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B85">
        <w:rPr>
          <w:rFonts w:ascii="Times New Roman" w:hAnsi="Times New Roman" w:cs="Times New Roman"/>
          <w:sz w:val="24"/>
          <w:szCs w:val="24"/>
        </w:rPr>
        <w:t xml:space="preserve"> проводятся конкурсы, показательные выступления, соревнования.</w:t>
      </w:r>
    </w:p>
    <w:p w:rsidR="0038525F" w:rsidRPr="00C86B85" w:rsidRDefault="0038525F" w:rsidP="0038525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86B85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86B85">
        <w:rPr>
          <w:rFonts w:ascii="Times New Roman" w:hAnsi="Times New Roman" w:cs="Times New Roman"/>
          <w:sz w:val="24"/>
          <w:szCs w:val="24"/>
        </w:rPr>
        <w:t xml:space="preserve"> учебном году данн</w:t>
      </w:r>
      <w:r>
        <w:rPr>
          <w:rFonts w:ascii="Times New Roman" w:hAnsi="Times New Roman" w:cs="Times New Roman"/>
          <w:sz w:val="24"/>
          <w:szCs w:val="24"/>
        </w:rPr>
        <w:t xml:space="preserve">ое </w:t>
      </w:r>
      <w:r w:rsidRPr="00C86B85">
        <w:rPr>
          <w:rFonts w:ascii="Times New Roman" w:hAnsi="Times New Roman" w:cs="Times New Roman"/>
          <w:sz w:val="24"/>
          <w:szCs w:val="24"/>
        </w:rPr>
        <w:t>направлен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C86B85">
        <w:rPr>
          <w:rFonts w:ascii="Times New Roman" w:hAnsi="Times New Roman" w:cs="Times New Roman"/>
          <w:sz w:val="24"/>
          <w:szCs w:val="24"/>
        </w:rPr>
        <w:t xml:space="preserve"> будет реализован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86B85">
        <w:rPr>
          <w:rFonts w:ascii="Times New Roman" w:hAnsi="Times New Roman" w:cs="Times New Roman"/>
          <w:sz w:val="24"/>
          <w:szCs w:val="24"/>
        </w:rPr>
        <w:t xml:space="preserve"> в 5</w:t>
      </w:r>
      <w:r>
        <w:rPr>
          <w:rFonts w:ascii="Times New Roman" w:hAnsi="Times New Roman" w:cs="Times New Roman"/>
          <w:sz w:val="24"/>
          <w:szCs w:val="24"/>
        </w:rPr>
        <w:t>-7</w:t>
      </w:r>
      <w:r w:rsidRPr="00C86B85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C86B85">
        <w:rPr>
          <w:rFonts w:ascii="Times New Roman" w:hAnsi="Times New Roman" w:cs="Times New Roman"/>
          <w:sz w:val="24"/>
          <w:szCs w:val="24"/>
        </w:rPr>
        <w:t xml:space="preserve"> через    </w:t>
      </w:r>
      <w:r w:rsidRPr="00C86B85">
        <w:rPr>
          <w:rFonts w:ascii="Times New Roman" w:hAnsi="Times New Roman" w:cs="Times New Roman"/>
          <w:sz w:val="24"/>
          <w:szCs w:val="24"/>
        </w:rPr>
        <w:lastRenderedPageBreak/>
        <w:t>факультатив «</w:t>
      </w:r>
      <w:r>
        <w:rPr>
          <w:rFonts w:ascii="Times New Roman" w:hAnsi="Times New Roman" w:cs="Times New Roman"/>
          <w:sz w:val="24"/>
          <w:szCs w:val="24"/>
        </w:rPr>
        <w:t>Школа дорожной безопасности»</w:t>
      </w:r>
      <w:r w:rsidRPr="00C86B85">
        <w:rPr>
          <w:rFonts w:ascii="Times New Roman" w:hAnsi="Times New Roman" w:cs="Times New Roman"/>
          <w:sz w:val="24"/>
          <w:szCs w:val="24"/>
        </w:rPr>
        <w:t xml:space="preserve"> в объеме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C86B85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86B85">
        <w:rPr>
          <w:rFonts w:ascii="Times New Roman" w:hAnsi="Times New Roman" w:cs="Times New Roman"/>
          <w:sz w:val="24"/>
          <w:szCs w:val="24"/>
        </w:rPr>
        <w:t xml:space="preserve"> в неделю </w:t>
      </w:r>
      <w:r>
        <w:rPr>
          <w:rFonts w:ascii="Times New Roman" w:hAnsi="Times New Roman" w:cs="Times New Roman"/>
          <w:sz w:val="24"/>
          <w:szCs w:val="24"/>
        </w:rPr>
        <w:t xml:space="preserve">  в год;   кружок «Плавание» в 5,6 классах объеме по 2 часа в неделю; кружок «Шахматная школа»-1 час в 8 классе</w:t>
      </w:r>
      <w:proofErr w:type="gramStart"/>
      <w:r w:rsidRPr="00C86B8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C86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C86B85">
        <w:rPr>
          <w:rFonts w:ascii="Times New Roman" w:hAnsi="Times New Roman" w:cs="Times New Roman"/>
          <w:sz w:val="24"/>
          <w:szCs w:val="24"/>
        </w:rPr>
        <w:t xml:space="preserve">По итогам работы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B85">
        <w:rPr>
          <w:rFonts w:ascii="Times New Roman" w:hAnsi="Times New Roman" w:cs="Times New Roman"/>
          <w:sz w:val="24"/>
          <w:szCs w:val="24"/>
        </w:rPr>
        <w:t xml:space="preserve"> проводятся конкурсы, показательные выступления, соревнования.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38525F" w:rsidRPr="00C86B85" w:rsidRDefault="0038525F" w:rsidP="0038525F">
      <w:pPr>
        <w:pStyle w:val="a5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86B85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C86B85">
        <w:rPr>
          <w:rFonts w:ascii="Times New Roman" w:hAnsi="Times New Roman" w:cs="Times New Roman"/>
          <w:b/>
          <w:bCs/>
          <w:sz w:val="24"/>
          <w:szCs w:val="24"/>
        </w:rPr>
        <w:t>ДУХОВНО-НРАВСТВЕНН</w:t>
      </w:r>
      <w:r>
        <w:rPr>
          <w:rFonts w:ascii="Times New Roman" w:hAnsi="Times New Roman" w:cs="Times New Roman"/>
          <w:b/>
          <w:bCs/>
          <w:sz w:val="24"/>
          <w:szCs w:val="24"/>
        </w:rPr>
        <w:t>ОЕ</w:t>
      </w:r>
      <w:r w:rsidRPr="00C86B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6B85">
        <w:rPr>
          <w:rFonts w:ascii="Times New Roman" w:hAnsi="Times New Roman" w:cs="Times New Roman"/>
          <w:b/>
          <w:bCs/>
          <w:sz w:val="24"/>
          <w:szCs w:val="24"/>
        </w:rPr>
        <w:t>НАПРАВЛЕН</w:t>
      </w:r>
      <w:r>
        <w:rPr>
          <w:rFonts w:ascii="Times New Roman" w:hAnsi="Times New Roman" w:cs="Times New Roman"/>
          <w:b/>
          <w:bCs/>
          <w:sz w:val="24"/>
          <w:szCs w:val="24"/>
        </w:rPr>
        <w:t>ИЕ</w:t>
      </w:r>
    </w:p>
    <w:p w:rsidR="0038525F" w:rsidRPr="00C7525C" w:rsidRDefault="0038525F" w:rsidP="0038525F">
      <w:pPr>
        <w:pStyle w:val="a9"/>
        <w:shd w:val="clear" w:color="auto" w:fill="FFFFFF"/>
        <w:spacing w:after="115" w:afterAutospacing="0"/>
        <w:rPr>
          <w:rFonts w:ascii="yandex-sans" w:hAnsi="yandex-sans"/>
          <w:color w:val="000000"/>
        </w:rPr>
      </w:pPr>
      <w:r w:rsidRPr="00C7525C">
        <w:t xml:space="preserve">заключается в  </w:t>
      </w:r>
      <w:r w:rsidRPr="00C7525C">
        <w:rPr>
          <w:shd w:val="clear" w:color="auto" w:fill="FFFFFF"/>
        </w:rPr>
        <w:t>воспитании активной гражданской позиции и здорового патриотизма</w:t>
      </w:r>
      <w:proofErr w:type="gramStart"/>
      <w:r w:rsidRPr="00C7525C">
        <w:rPr>
          <w:rStyle w:val="apple-converted-space"/>
          <w:rFonts w:ascii="Arial" w:hAnsi="Arial" w:cs="Arial"/>
          <w:color w:val="898989"/>
          <w:shd w:val="clear" w:color="auto" w:fill="FFFFFF"/>
        </w:rPr>
        <w:t> </w:t>
      </w:r>
      <w:r w:rsidRPr="00C7525C">
        <w:rPr>
          <w:rFonts w:ascii="yandex-sans" w:hAnsi="yandex-sans"/>
          <w:color w:val="000000"/>
        </w:rPr>
        <w:t>,</w:t>
      </w:r>
      <w:proofErr w:type="gramEnd"/>
      <w:r w:rsidRPr="00C7525C">
        <w:rPr>
          <w:rFonts w:ascii="yandex-sans" w:hAnsi="yandex-sans"/>
          <w:color w:val="000000"/>
        </w:rPr>
        <w:t xml:space="preserve">формировании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норм; укреплении нравственности ;формировании основ морали – осознанной обучающимися необходимости определенного поведения, обусловленного принятыми в обществе представлениями; укреплении у школьника позитивной нравственной самооценки и самоуважения, жизненного оптимизма; принятии обучающимися базовых общенациональных </w:t>
      </w:r>
      <w:proofErr w:type="spellStart"/>
      <w:r w:rsidRPr="00C7525C">
        <w:rPr>
          <w:rFonts w:ascii="yandex-sans" w:hAnsi="yandex-sans"/>
          <w:color w:val="000000"/>
        </w:rPr>
        <w:t>ценностей</w:t>
      </w:r>
      <w:proofErr w:type="gramStart"/>
      <w:r w:rsidRPr="00C7525C">
        <w:rPr>
          <w:rFonts w:ascii="yandex-sans" w:hAnsi="yandex-sans"/>
          <w:color w:val="000000"/>
        </w:rPr>
        <w:t>;р</w:t>
      </w:r>
      <w:proofErr w:type="gramEnd"/>
      <w:r w:rsidRPr="00C7525C">
        <w:rPr>
          <w:rFonts w:ascii="yandex-sans" w:hAnsi="yandex-sans"/>
          <w:color w:val="000000"/>
        </w:rPr>
        <w:t>азвитии</w:t>
      </w:r>
      <w:proofErr w:type="spellEnd"/>
      <w:r w:rsidRPr="00C7525C">
        <w:rPr>
          <w:rFonts w:ascii="yandex-sans" w:hAnsi="yandex-sans"/>
          <w:color w:val="000000"/>
        </w:rPr>
        <w:t xml:space="preserve"> трудолюбия, способности к преодолению трудностей; формировании основ российской гражданской идентичности; развитии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38525F" w:rsidRPr="00C86B85" w:rsidRDefault="0038525F" w:rsidP="0038525F">
      <w:pPr>
        <w:pStyle w:val="a5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 xml:space="preserve">       В основу работы по данно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86B85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ности</w:t>
      </w:r>
      <w:r w:rsidRPr="00C86B85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оложены ключевые воспитательные </w:t>
      </w:r>
      <w:r w:rsidRPr="00C86B85">
        <w:rPr>
          <w:rFonts w:ascii="Times New Roman" w:hAnsi="Times New Roman" w:cs="Times New Roman"/>
          <w:sz w:val="24"/>
          <w:szCs w:val="24"/>
        </w:rPr>
        <w:t>задачи, базовые национальные ценности российского общества.</w:t>
      </w:r>
    </w:p>
    <w:p w:rsidR="0038525F" w:rsidRPr="00C86B85" w:rsidRDefault="0038525F" w:rsidP="0038525F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>Основными задачами являются:</w:t>
      </w:r>
    </w:p>
    <w:p w:rsidR="0038525F" w:rsidRPr="00C86B85" w:rsidRDefault="0038525F" w:rsidP="0038525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C86B85">
        <w:rPr>
          <w:rFonts w:ascii="Times New Roman" w:hAnsi="Times New Roman" w:cs="Times New Roman"/>
          <w:sz w:val="24"/>
          <w:szCs w:val="24"/>
        </w:rPr>
        <w:t>- развитие общечеловеческих ценностей в контексте формирования у обучающихся гражданской идентичности;</w:t>
      </w:r>
      <w:proofErr w:type="gramEnd"/>
    </w:p>
    <w:p w:rsidR="0038525F" w:rsidRPr="00C86B85" w:rsidRDefault="0038525F" w:rsidP="0038525F">
      <w:pPr>
        <w:pStyle w:val="a5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>- воспитание нравственного, ответственного, инициативного и компетентного гражданина России;</w:t>
      </w:r>
    </w:p>
    <w:p w:rsidR="0038525F" w:rsidRPr="00C86B85" w:rsidRDefault="0038525F" w:rsidP="0038525F">
      <w:pPr>
        <w:pStyle w:val="a5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 xml:space="preserve">- приобщение </w:t>
      </w:r>
      <w:proofErr w:type="gramStart"/>
      <w:r w:rsidRPr="00C86B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6B85">
        <w:rPr>
          <w:rFonts w:ascii="Times New Roman" w:hAnsi="Times New Roman" w:cs="Times New Roman"/>
          <w:sz w:val="24"/>
          <w:szCs w:val="24"/>
        </w:rPr>
        <w:t xml:space="preserve"> к культурным</w:t>
      </w:r>
      <w:r>
        <w:rPr>
          <w:rFonts w:ascii="Times New Roman" w:hAnsi="Times New Roman" w:cs="Times New Roman"/>
          <w:sz w:val="24"/>
          <w:szCs w:val="24"/>
        </w:rPr>
        <w:t xml:space="preserve"> ценностям своей этнической или </w:t>
      </w:r>
      <w:proofErr w:type="spellStart"/>
      <w:r w:rsidRPr="00C86B85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C86B85">
        <w:rPr>
          <w:rFonts w:ascii="Times New Roman" w:hAnsi="Times New Roman" w:cs="Times New Roman"/>
          <w:sz w:val="24"/>
          <w:szCs w:val="24"/>
        </w:rPr>
        <w:t xml:space="preserve"> группы;</w:t>
      </w:r>
    </w:p>
    <w:p w:rsidR="0038525F" w:rsidRPr="00C86B85" w:rsidRDefault="0038525F" w:rsidP="0038525F">
      <w:pPr>
        <w:pStyle w:val="a5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>- сохранение базовых национальных ценностей российского общества;</w:t>
      </w:r>
    </w:p>
    <w:p w:rsidR="0038525F" w:rsidRPr="00C86B85" w:rsidRDefault="0038525F" w:rsidP="0038525F">
      <w:pPr>
        <w:pStyle w:val="a5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>- последовательное расширение и укрепление ценностно-смысловой сферы личности.</w:t>
      </w:r>
    </w:p>
    <w:p w:rsidR="0038525F" w:rsidRPr="00F60929" w:rsidRDefault="0038525F" w:rsidP="0038525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86B85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86B85">
        <w:rPr>
          <w:rFonts w:ascii="Times New Roman" w:hAnsi="Times New Roman" w:cs="Times New Roman"/>
          <w:sz w:val="24"/>
          <w:szCs w:val="24"/>
        </w:rPr>
        <w:t xml:space="preserve"> учебном году данн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86B85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ность</w:t>
      </w:r>
      <w:r w:rsidRPr="00C86B85">
        <w:rPr>
          <w:rFonts w:ascii="Times New Roman" w:hAnsi="Times New Roman" w:cs="Times New Roman"/>
          <w:sz w:val="24"/>
          <w:szCs w:val="24"/>
        </w:rPr>
        <w:t xml:space="preserve"> будет реализован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86B8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7,8</w:t>
      </w:r>
      <w:r w:rsidRPr="00C86B85">
        <w:rPr>
          <w:rFonts w:ascii="Times New Roman" w:hAnsi="Times New Roman" w:cs="Times New Roman"/>
          <w:sz w:val="24"/>
          <w:szCs w:val="24"/>
        </w:rPr>
        <w:t xml:space="preserve"> 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C86B85">
        <w:rPr>
          <w:rFonts w:ascii="Times New Roman" w:hAnsi="Times New Roman" w:cs="Times New Roman"/>
          <w:sz w:val="24"/>
          <w:szCs w:val="24"/>
        </w:rPr>
        <w:t xml:space="preserve">  через факультатив   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6B85">
        <w:rPr>
          <w:rFonts w:ascii="Times New Roman" w:hAnsi="Times New Roman" w:cs="Times New Roman"/>
          <w:sz w:val="24"/>
          <w:szCs w:val="24"/>
        </w:rPr>
        <w:t>равославн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86B85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86B8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B85">
        <w:rPr>
          <w:rFonts w:ascii="Times New Roman" w:hAnsi="Times New Roman" w:cs="Times New Roman"/>
          <w:sz w:val="24"/>
          <w:szCs w:val="24"/>
        </w:rPr>
        <w:t xml:space="preserve"> в объеме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C86B85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86B85">
        <w:rPr>
          <w:rFonts w:ascii="Times New Roman" w:hAnsi="Times New Roman" w:cs="Times New Roman"/>
          <w:sz w:val="24"/>
          <w:szCs w:val="24"/>
        </w:rPr>
        <w:t xml:space="preserve"> в неделю.</w:t>
      </w:r>
      <w:r w:rsidRPr="00C86B8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86B85">
        <w:rPr>
          <w:rFonts w:ascii="Times New Roman" w:hAnsi="Times New Roman" w:cs="Times New Roman"/>
          <w:sz w:val="24"/>
          <w:szCs w:val="24"/>
        </w:rPr>
        <w:br/>
        <w:t xml:space="preserve">        По итогам работы в данном направлении проводятся </w:t>
      </w:r>
      <w:r>
        <w:rPr>
          <w:rFonts w:ascii="Times New Roman" w:hAnsi="Times New Roman" w:cs="Times New Roman"/>
          <w:sz w:val="24"/>
          <w:szCs w:val="24"/>
        </w:rPr>
        <w:t>праздники, конкурсы, экскурсии.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C86B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86B85">
        <w:rPr>
          <w:rFonts w:ascii="Times New Roman" w:hAnsi="Times New Roman" w:cs="Times New Roman"/>
          <w:b/>
          <w:bCs/>
          <w:sz w:val="24"/>
          <w:szCs w:val="24"/>
        </w:rPr>
        <w:t xml:space="preserve">         ОБЩЕИНТЕЛЛЕКТУАЛЬН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ОЕ</w:t>
      </w:r>
      <w:r w:rsidRPr="00C86B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6B85">
        <w:rPr>
          <w:rFonts w:ascii="Times New Roman" w:hAnsi="Times New Roman" w:cs="Times New Roman"/>
          <w:b/>
          <w:bCs/>
          <w:sz w:val="24"/>
          <w:szCs w:val="24"/>
        </w:rPr>
        <w:t>НАПРАВЛЕН</w:t>
      </w:r>
      <w:r>
        <w:rPr>
          <w:rFonts w:ascii="Times New Roman" w:hAnsi="Times New Roman" w:cs="Times New Roman"/>
          <w:b/>
          <w:bCs/>
          <w:sz w:val="24"/>
          <w:szCs w:val="24"/>
        </w:rPr>
        <w:t>ИЕ</w:t>
      </w:r>
    </w:p>
    <w:p w:rsidR="0038525F" w:rsidRPr="00C86B85" w:rsidRDefault="0038525F" w:rsidP="0038525F">
      <w:pPr>
        <w:pStyle w:val="a5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 xml:space="preserve">заключается в обеспечении </w:t>
      </w:r>
      <w:proofErr w:type="gramStart"/>
      <w:r w:rsidRPr="00C86B85">
        <w:rPr>
          <w:rFonts w:ascii="Times New Roman" w:hAnsi="Times New Roman" w:cs="Times New Roman"/>
          <w:sz w:val="24"/>
          <w:szCs w:val="24"/>
        </w:rPr>
        <w:t>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C86B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25F" w:rsidRPr="00C86B85" w:rsidRDefault="0038525F" w:rsidP="0038525F">
      <w:pPr>
        <w:pStyle w:val="a5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 xml:space="preserve">Основными задачами являются: </w:t>
      </w:r>
      <w:r w:rsidRPr="00C86B85">
        <w:rPr>
          <w:rFonts w:ascii="Times New Roman" w:hAnsi="Times New Roman" w:cs="Times New Roman"/>
          <w:sz w:val="24"/>
          <w:szCs w:val="24"/>
        </w:rPr>
        <w:br/>
        <w:t>- совершенствование  навыков научно-интеллектуального труда;</w:t>
      </w:r>
    </w:p>
    <w:p w:rsidR="0038525F" w:rsidRPr="00C86B85" w:rsidRDefault="0038525F" w:rsidP="0038525F">
      <w:pPr>
        <w:pStyle w:val="a5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>- развитие культуры логического и алгоритмического мышления, воображения;</w:t>
      </w:r>
    </w:p>
    <w:p w:rsidR="0038525F" w:rsidRPr="00C86B85" w:rsidRDefault="0038525F" w:rsidP="0038525F">
      <w:pPr>
        <w:pStyle w:val="a5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>- совершенствование  опыта практической преобразовательной деятельности;</w:t>
      </w:r>
    </w:p>
    <w:p w:rsidR="0038525F" w:rsidRPr="00C86B85" w:rsidRDefault="0038525F" w:rsidP="0038525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C86B85">
        <w:rPr>
          <w:rFonts w:ascii="Times New Roman" w:hAnsi="Times New Roman" w:cs="Times New Roman"/>
          <w:sz w:val="24"/>
          <w:szCs w:val="24"/>
        </w:rPr>
        <w:t>- развитие навыков универсальных учебных действий у обучающихся на уровне основного общего образования.</w:t>
      </w:r>
      <w:proofErr w:type="gramEnd"/>
    </w:p>
    <w:p w:rsidR="0038525F" w:rsidRPr="00C86B85" w:rsidRDefault="0038525F" w:rsidP="0038525F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86B85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86B85">
        <w:rPr>
          <w:rFonts w:ascii="Times New Roman" w:hAnsi="Times New Roman" w:cs="Times New Roman"/>
          <w:sz w:val="24"/>
          <w:szCs w:val="24"/>
        </w:rPr>
        <w:t xml:space="preserve"> учебном году данн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C86B85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C86B85">
        <w:rPr>
          <w:rFonts w:ascii="Times New Roman" w:hAnsi="Times New Roman" w:cs="Times New Roman"/>
          <w:sz w:val="24"/>
          <w:szCs w:val="24"/>
        </w:rPr>
        <w:t xml:space="preserve"> будет реализован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86B85">
        <w:rPr>
          <w:rFonts w:ascii="Times New Roman" w:hAnsi="Times New Roman" w:cs="Times New Roman"/>
          <w:sz w:val="24"/>
          <w:szCs w:val="24"/>
        </w:rPr>
        <w:t xml:space="preserve"> в 5 классе через  кружок «</w:t>
      </w:r>
      <w:r>
        <w:rPr>
          <w:rFonts w:ascii="Times New Roman" w:hAnsi="Times New Roman" w:cs="Times New Roman"/>
          <w:sz w:val="24"/>
          <w:szCs w:val="24"/>
        </w:rPr>
        <w:t>Научное общество учащихся</w:t>
      </w:r>
      <w:r w:rsidRPr="00C86B8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B85">
        <w:rPr>
          <w:rFonts w:ascii="Times New Roman" w:hAnsi="Times New Roman" w:cs="Times New Roman"/>
          <w:sz w:val="24"/>
          <w:szCs w:val="24"/>
        </w:rPr>
        <w:t>в объеме  1 часа в неделю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B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525F" w:rsidRPr="00C86B85" w:rsidRDefault="0038525F" w:rsidP="0038525F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>По итогам работы проводятся викторины, конкурсы, проектная деятельность, защита проектов</w:t>
      </w:r>
      <w:r>
        <w:rPr>
          <w:rFonts w:ascii="Times New Roman" w:hAnsi="Times New Roman" w:cs="Times New Roman"/>
          <w:sz w:val="24"/>
          <w:szCs w:val="24"/>
        </w:rPr>
        <w:t>, выставки</w:t>
      </w:r>
      <w:r w:rsidRPr="00C86B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8525F" w:rsidRPr="00C86B85" w:rsidRDefault="0038525F" w:rsidP="003852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СОЦИАЛЬН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r w:rsidRPr="00C86B85">
        <w:rPr>
          <w:rFonts w:ascii="Times New Roman" w:hAnsi="Times New Roman" w:cs="Times New Roman"/>
          <w:b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b/>
          <w:sz w:val="24"/>
          <w:szCs w:val="24"/>
        </w:rPr>
        <w:t>ИЕ</w:t>
      </w:r>
      <w:r w:rsidRPr="00C86B85">
        <w:rPr>
          <w:rFonts w:ascii="Times New Roman" w:hAnsi="Times New Roman" w:cs="Times New Roman"/>
          <w:b/>
          <w:sz w:val="24"/>
          <w:szCs w:val="24"/>
        </w:rPr>
        <w:tab/>
      </w:r>
      <w:r w:rsidRPr="00C86B85">
        <w:rPr>
          <w:rFonts w:ascii="Times New Roman" w:hAnsi="Times New Roman" w:cs="Times New Roman"/>
          <w:sz w:val="24"/>
          <w:szCs w:val="24"/>
        </w:rPr>
        <w:t xml:space="preserve"> </w:t>
      </w:r>
      <w:r w:rsidRPr="00C86B85">
        <w:rPr>
          <w:rFonts w:ascii="Times New Roman" w:hAnsi="Times New Roman" w:cs="Times New Roman"/>
          <w:sz w:val="24"/>
          <w:szCs w:val="24"/>
        </w:rPr>
        <w:br/>
      </w:r>
      <w:r w:rsidRPr="00583ECC">
        <w:rPr>
          <w:rFonts w:ascii="Times New Roman" w:hAnsi="Times New Roman" w:cs="Times New Roman"/>
          <w:sz w:val="24"/>
          <w:szCs w:val="24"/>
        </w:rPr>
        <w:t>позволяет</w:t>
      </w:r>
      <w:r>
        <w:rPr>
          <w:rFonts w:ascii="Times New Roman" w:hAnsi="Times New Roman" w:cs="Times New Roman"/>
          <w:sz w:val="24"/>
          <w:szCs w:val="24"/>
        </w:rPr>
        <w:t xml:space="preserve"> развивать социальную активность, в процессе которой происходит повышение уровня самоопределения ребенка, </w:t>
      </w:r>
      <w:r w:rsidRPr="00583ECC">
        <w:rPr>
          <w:rFonts w:ascii="yandex-sans" w:hAnsi="yandex-sans"/>
          <w:color w:val="000000"/>
          <w:sz w:val="24"/>
          <w:szCs w:val="24"/>
          <w:shd w:val="clear" w:color="auto" w:fill="FFFFFF"/>
        </w:rPr>
        <w:t>активиз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ация</w:t>
      </w:r>
      <w:r w:rsidRPr="00583EC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внутренни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х</w:t>
      </w:r>
      <w:r w:rsidRPr="00583EC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резерв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ов</w:t>
      </w:r>
      <w:r w:rsidRPr="00583EC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обучающихся, способствующих успешному освоению нового социального опыта на уровне основного общего образования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; </w:t>
      </w:r>
      <w:r w:rsidRPr="00583EC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формировать социальные, коммуникативные компетенции, необходимые </w:t>
      </w:r>
      <w:r w:rsidRPr="00583ECC">
        <w:rPr>
          <w:rFonts w:ascii="yandex-sans" w:hAnsi="yandex-sans"/>
          <w:color w:val="000000"/>
          <w:sz w:val="24"/>
          <w:szCs w:val="24"/>
          <w:shd w:val="clear" w:color="auto" w:fill="FFFFFF"/>
        </w:rPr>
        <w:lastRenderedPageBreak/>
        <w:t>для эффективного взаимодействия в социуме.</w:t>
      </w:r>
      <w:r w:rsidRPr="00C86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25F" w:rsidRPr="00C86B85" w:rsidRDefault="0038525F" w:rsidP="0038525F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86B85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86B85">
        <w:rPr>
          <w:rFonts w:ascii="Times New Roman" w:hAnsi="Times New Roman" w:cs="Times New Roman"/>
          <w:sz w:val="24"/>
          <w:szCs w:val="24"/>
        </w:rPr>
        <w:t xml:space="preserve">учебном году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Pr="00C86B85">
        <w:rPr>
          <w:rFonts w:ascii="Times New Roman" w:hAnsi="Times New Roman" w:cs="Times New Roman"/>
          <w:sz w:val="24"/>
          <w:szCs w:val="24"/>
        </w:rPr>
        <w:t xml:space="preserve"> будет реализован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86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5  классе через</w:t>
      </w:r>
      <w:r w:rsidRPr="00C86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кружок «Игра.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общение» в объеме 1 часа в неделю</w:t>
      </w:r>
      <w:r w:rsidRPr="00C86B85">
        <w:rPr>
          <w:rFonts w:ascii="Times New Roman" w:hAnsi="Times New Roman" w:cs="Times New Roman"/>
          <w:sz w:val="24"/>
          <w:szCs w:val="24"/>
        </w:rPr>
        <w:t>.</w:t>
      </w:r>
    </w:p>
    <w:p w:rsidR="0038525F" w:rsidRPr="00C86B85" w:rsidRDefault="0038525F" w:rsidP="003852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86B85">
        <w:rPr>
          <w:rFonts w:ascii="Times New Roman" w:hAnsi="Times New Roman" w:cs="Times New Roman"/>
          <w:sz w:val="24"/>
          <w:szCs w:val="24"/>
        </w:rPr>
        <w:t xml:space="preserve">По итогам работы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B85">
        <w:rPr>
          <w:rFonts w:ascii="Times New Roman" w:hAnsi="Times New Roman" w:cs="Times New Roman"/>
          <w:sz w:val="24"/>
          <w:szCs w:val="24"/>
        </w:rPr>
        <w:t xml:space="preserve"> проводятся викторины, конкурсы</w:t>
      </w:r>
      <w:r>
        <w:rPr>
          <w:rFonts w:ascii="Times New Roman" w:hAnsi="Times New Roman" w:cs="Times New Roman"/>
          <w:sz w:val="24"/>
          <w:szCs w:val="24"/>
        </w:rPr>
        <w:t>, игры</w:t>
      </w:r>
      <w:r w:rsidRPr="00C86B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Pr="00C86B85">
        <w:rPr>
          <w:rFonts w:ascii="Times New Roman" w:hAnsi="Times New Roman" w:cs="Times New Roman"/>
          <w:b/>
          <w:sz w:val="24"/>
          <w:szCs w:val="24"/>
        </w:rPr>
        <w:tab/>
      </w:r>
    </w:p>
    <w:p w:rsidR="0038525F" w:rsidRPr="00C86B85" w:rsidRDefault="0038525F" w:rsidP="003852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B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ОБЩЕКУЛЬТУРН</w:t>
      </w:r>
      <w:r>
        <w:rPr>
          <w:rFonts w:ascii="Times New Roman" w:hAnsi="Times New Roman" w:cs="Times New Roman"/>
          <w:b/>
          <w:sz w:val="24"/>
          <w:szCs w:val="24"/>
        </w:rPr>
        <w:t xml:space="preserve">ОЕ </w:t>
      </w:r>
      <w:r w:rsidRPr="00C86B85">
        <w:rPr>
          <w:rFonts w:ascii="Times New Roman" w:hAnsi="Times New Roman" w:cs="Times New Roman"/>
          <w:b/>
          <w:sz w:val="24"/>
          <w:szCs w:val="24"/>
        </w:rPr>
        <w:t xml:space="preserve">  НАПРАВЛЕН</w:t>
      </w:r>
      <w:r>
        <w:rPr>
          <w:rFonts w:ascii="Times New Roman" w:hAnsi="Times New Roman" w:cs="Times New Roman"/>
          <w:b/>
          <w:sz w:val="24"/>
          <w:szCs w:val="24"/>
        </w:rPr>
        <w:t>ИЕ</w:t>
      </w:r>
      <w:r w:rsidRPr="00C86B85">
        <w:rPr>
          <w:rFonts w:ascii="Times New Roman" w:hAnsi="Times New Roman" w:cs="Times New Roman"/>
          <w:b/>
          <w:sz w:val="24"/>
          <w:szCs w:val="24"/>
        </w:rPr>
        <w:tab/>
      </w:r>
      <w:r w:rsidRPr="00C86B85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C86B85">
        <w:rPr>
          <w:rFonts w:ascii="Times New Roman" w:hAnsi="Times New Roman" w:cs="Times New Roman"/>
          <w:b/>
          <w:color w:val="000000"/>
          <w:sz w:val="24"/>
          <w:szCs w:val="24"/>
        </w:rPr>
        <w:t>Цель реализации общекультурно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го</w:t>
      </w:r>
      <w:r w:rsidRPr="00C86B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ия</w:t>
      </w:r>
      <w:r w:rsidRPr="00C86B85"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заключается в развитии способности к духовному развитию, нравственному самосовершенствованию, формированию ценностных ориентаций, развитие общей культуры, изучение общечеловеческих ценностей мировой культуры, духовных ценностей отечественной культуры, нравственно-этических ценностей многонационального народа 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ссии и народов других стран.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</w:t>
      </w:r>
      <w:r w:rsidRPr="00C86B85">
        <w:rPr>
          <w:rFonts w:ascii="Times New Roman" w:hAnsi="Times New Roman" w:cs="Times New Roman"/>
          <w:color w:val="000000"/>
          <w:sz w:val="24"/>
          <w:szCs w:val="24"/>
        </w:rPr>
        <w:t>Общекультурн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C86B85">
        <w:rPr>
          <w:rFonts w:ascii="Times New Roman" w:hAnsi="Times New Roman" w:cs="Times New Roman"/>
          <w:color w:val="000000"/>
          <w:sz w:val="24"/>
          <w:szCs w:val="24"/>
        </w:rPr>
        <w:t>направлен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C86B85">
        <w:rPr>
          <w:rFonts w:ascii="Times New Roman" w:hAnsi="Times New Roman" w:cs="Times New Roman"/>
          <w:color w:val="000000"/>
          <w:sz w:val="24"/>
          <w:szCs w:val="24"/>
        </w:rPr>
        <w:t xml:space="preserve">  в плане внеурочной деятельности представлен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</w:p>
    <w:p w:rsidR="0038525F" w:rsidRPr="00ED4437" w:rsidRDefault="0038525F" w:rsidP="0038525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5130C">
        <w:rPr>
          <w:rFonts w:ascii="Times New Roman" w:hAnsi="Times New Roman" w:cs="Times New Roman"/>
          <w:color w:val="000000"/>
          <w:sz w:val="24"/>
          <w:szCs w:val="24"/>
        </w:rPr>
        <w:t xml:space="preserve">кружком «Азбука содержания животных» в </w:t>
      </w:r>
      <w:r w:rsidR="00CF5FC6">
        <w:rPr>
          <w:rFonts w:ascii="Times New Roman" w:hAnsi="Times New Roman" w:cs="Times New Roman"/>
          <w:color w:val="000000"/>
          <w:sz w:val="24"/>
          <w:szCs w:val="24"/>
        </w:rPr>
        <w:t>6,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5130C">
        <w:rPr>
          <w:rFonts w:ascii="Times New Roman" w:hAnsi="Times New Roman" w:cs="Times New Roman"/>
          <w:color w:val="000000"/>
          <w:sz w:val="24"/>
          <w:szCs w:val="24"/>
        </w:rPr>
        <w:t xml:space="preserve"> классе в объеме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5130C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5130C">
        <w:rPr>
          <w:rFonts w:ascii="Times New Roman" w:hAnsi="Times New Roman" w:cs="Times New Roman"/>
          <w:color w:val="000000"/>
          <w:sz w:val="24"/>
          <w:szCs w:val="24"/>
        </w:rPr>
        <w:t xml:space="preserve">  в неделю</w:t>
      </w:r>
      <w:r w:rsidR="00CF5FC6">
        <w:rPr>
          <w:rFonts w:ascii="Times New Roman" w:hAnsi="Times New Roman" w:cs="Times New Roman"/>
          <w:color w:val="000000"/>
          <w:sz w:val="24"/>
          <w:szCs w:val="24"/>
        </w:rPr>
        <w:t>(1</w:t>
      </w:r>
      <w:r w:rsidR="00075F44">
        <w:rPr>
          <w:rFonts w:ascii="Times New Roman" w:hAnsi="Times New Roman" w:cs="Times New Roman"/>
          <w:color w:val="000000"/>
          <w:sz w:val="24"/>
          <w:szCs w:val="24"/>
        </w:rPr>
        <w:t xml:space="preserve">-й </w:t>
      </w:r>
      <w:r w:rsidR="00CF5FC6">
        <w:rPr>
          <w:rFonts w:ascii="Times New Roman" w:hAnsi="Times New Roman" w:cs="Times New Roman"/>
          <w:color w:val="000000"/>
          <w:sz w:val="24"/>
          <w:szCs w:val="24"/>
        </w:rPr>
        <w:t>год обучения)</w:t>
      </w:r>
      <w:proofErr w:type="gramStart"/>
      <w:r w:rsidR="00CF5FC6">
        <w:rPr>
          <w:rFonts w:ascii="Times New Roman" w:hAnsi="Times New Roman" w:cs="Times New Roman"/>
          <w:color w:val="000000"/>
          <w:sz w:val="24"/>
          <w:szCs w:val="24"/>
        </w:rPr>
        <w:t>,в</w:t>
      </w:r>
      <w:proofErr w:type="gramEnd"/>
      <w:r w:rsidR="00CF5FC6">
        <w:rPr>
          <w:rFonts w:ascii="Times New Roman" w:hAnsi="Times New Roman" w:cs="Times New Roman"/>
          <w:color w:val="000000"/>
          <w:sz w:val="24"/>
          <w:szCs w:val="24"/>
        </w:rPr>
        <w:t xml:space="preserve"> 7 классе в</w:t>
      </w:r>
      <w:r w:rsidR="00CF5FC6" w:rsidRPr="00CF5F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C6" w:rsidRPr="0065130C">
        <w:rPr>
          <w:rFonts w:ascii="Times New Roman" w:hAnsi="Times New Roman" w:cs="Times New Roman"/>
          <w:color w:val="000000"/>
          <w:sz w:val="24"/>
          <w:szCs w:val="24"/>
        </w:rPr>
        <w:t xml:space="preserve">объеме </w:t>
      </w:r>
      <w:r w:rsidR="00CF5FC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FC6" w:rsidRPr="0065130C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CF5FC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F5FC6" w:rsidRPr="0065130C">
        <w:rPr>
          <w:rFonts w:ascii="Times New Roman" w:hAnsi="Times New Roman" w:cs="Times New Roman"/>
          <w:color w:val="000000"/>
          <w:sz w:val="24"/>
          <w:szCs w:val="24"/>
        </w:rPr>
        <w:t xml:space="preserve">  в неделю</w:t>
      </w:r>
      <w:r w:rsidR="00CF5FC6">
        <w:rPr>
          <w:rFonts w:ascii="Times New Roman" w:hAnsi="Times New Roman" w:cs="Times New Roman"/>
          <w:color w:val="000000"/>
          <w:sz w:val="24"/>
          <w:szCs w:val="24"/>
        </w:rPr>
        <w:t>(2</w:t>
      </w:r>
      <w:r w:rsidR="00075F44">
        <w:rPr>
          <w:rFonts w:ascii="Times New Roman" w:hAnsi="Times New Roman" w:cs="Times New Roman"/>
          <w:color w:val="000000"/>
          <w:sz w:val="24"/>
          <w:szCs w:val="24"/>
        </w:rPr>
        <w:t xml:space="preserve">-й </w:t>
      </w:r>
      <w:r w:rsidR="00CF5FC6">
        <w:rPr>
          <w:rFonts w:ascii="Times New Roman" w:hAnsi="Times New Roman" w:cs="Times New Roman"/>
          <w:color w:val="000000"/>
          <w:sz w:val="24"/>
          <w:szCs w:val="24"/>
        </w:rPr>
        <w:t xml:space="preserve">год обучения)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кружком </w:t>
      </w:r>
      <w:r w:rsidRPr="00ED443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D4437">
        <w:rPr>
          <w:rFonts w:ascii="Times New Roman" w:hAnsi="Times New Roman" w:cs="Times New Roman"/>
          <w:sz w:val="24"/>
          <w:szCs w:val="24"/>
        </w:rPr>
        <w:t>Юные музееведы» в 7 классе в объеме 2 часов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437">
        <w:rPr>
          <w:rFonts w:ascii="Times New Roman" w:hAnsi="Times New Roman" w:cs="Times New Roman"/>
          <w:sz w:val="24"/>
          <w:szCs w:val="24"/>
        </w:rPr>
        <w:t>неделю</w:t>
      </w:r>
      <w:r w:rsidRPr="00ED44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525F" w:rsidRDefault="0038525F" w:rsidP="0038525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C86B85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6B85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экскурсии, </w:t>
      </w:r>
      <w:r w:rsidRPr="00C86B85">
        <w:rPr>
          <w:rFonts w:ascii="Times New Roman" w:hAnsi="Times New Roman" w:cs="Times New Roman"/>
          <w:color w:val="000000"/>
          <w:sz w:val="24"/>
          <w:szCs w:val="24"/>
        </w:rPr>
        <w:t xml:space="preserve">выставки, </w:t>
      </w:r>
      <w:r>
        <w:rPr>
          <w:rFonts w:ascii="Times New Roman" w:hAnsi="Times New Roman" w:cs="Times New Roman"/>
          <w:color w:val="000000"/>
          <w:sz w:val="24"/>
          <w:szCs w:val="24"/>
        </w:rPr>
        <w:t>конференция</w:t>
      </w:r>
      <w:r w:rsidRPr="00C86B85">
        <w:rPr>
          <w:rFonts w:ascii="Times New Roman" w:hAnsi="Times New Roman" w:cs="Times New Roman"/>
          <w:color w:val="000000"/>
          <w:sz w:val="24"/>
          <w:szCs w:val="24"/>
        </w:rPr>
        <w:t>, защита проектов.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8525F" w:rsidRDefault="0038525F" w:rsidP="0038525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8525F" w:rsidRDefault="0038525F" w:rsidP="0038525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8525F" w:rsidRDefault="0038525F" w:rsidP="0038525F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</w:p>
    <w:p w:rsidR="0038525F" w:rsidRDefault="0038525F" w:rsidP="0038525F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8525F" w:rsidRDefault="0038525F" w:rsidP="0038525F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8525F" w:rsidRDefault="0038525F" w:rsidP="0038525F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8525F" w:rsidRDefault="0038525F" w:rsidP="0038525F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</w:p>
    <w:p w:rsidR="0038525F" w:rsidRDefault="0038525F" w:rsidP="0038525F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</w:p>
    <w:p w:rsidR="0038525F" w:rsidRDefault="0038525F" w:rsidP="0038525F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8525F" w:rsidRDefault="0038525F" w:rsidP="0038525F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8525F" w:rsidRDefault="0038525F" w:rsidP="0038525F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8525F" w:rsidRDefault="0038525F" w:rsidP="0038525F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8525F" w:rsidRDefault="0038525F" w:rsidP="0038525F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8525F" w:rsidRDefault="0038525F" w:rsidP="0038525F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</w:p>
    <w:p w:rsidR="0038525F" w:rsidRDefault="0038525F" w:rsidP="0038525F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</w:p>
    <w:p w:rsidR="0038525F" w:rsidRDefault="0038525F" w:rsidP="0038525F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8525F" w:rsidRDefault="0038525F" w:rsidP="0038525F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8525F" w:rsidRDefault="00075F44" w:rsidP="0038525F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</w:p>
    <w:p w:rsidR="00075F44" w:rsidRDefault="00075F44" w:rsidP="0038525F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8525F" w:rsidRDefault="0038525F" w:rsidP="0038525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8525F" w:rsidRPr="00310404" w:rsidRDefault="0038525F" w:rsidP="0038525F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НЕДЕЛЬНАЯ  </w:t>
      </w:r>
      <w:r w:rsidRPr="00310404">
        <w:rPr>
          <w:rFonts w:ascii="Times New Roman" w:hAnsi="Times New Roman" w:cs="Times New Roman"/>
          <w:b/>
          <w:sz w:val="22"/>
          <w:szCs w:val="22"/>
        </w:rPr>
        <w:t>СЕТКА ЧАСОВ</w:t>
      </w:r>
    </w:p>
    <w:p w:rsidR="0038525F" w:rsidRPr="00172317" w:rsidRDefault="0038525F" w:rsidP="0038525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10404">
        <w:rPr>
          <w:rFonts w:ascii="Times New Roman" w:hAnsi="Times New Roman" w:cs="Times New Roman"/>
          <w:b/>
          <w:sz w:val="22"/>
          <w:szCs w:val="22"/>
        </w:rPr>
        <w:t xml:space="preserve">внеурочной деятельности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31040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Style w:val="a4"/>
        <w:tblW w:w="5527" w:type="pct"/>
        <w:tblInd w:w="-1026" w:type="dxa"/>
        <w:tblLayout w:type="fixed"/>
        <w:tblLook w:val="04A0"/>
      </w:tblPr>
      <w:tblGrid>
        <w:gridCol w:w="3004"/>
        <w:gridCol w:w="1790"/>
        <w:gridCol w:w="3289"/>
        <w:gridCol w:w="709"/>
        <w:gridCol w:w="707"/>
        <w:gridCol w:w="778"/>
        <w:gridCol w:w="774"/>
      </w:tblGrid>
      <w:tr w:rsidR="0038525F" w:rsidTr="00075F44">
        <w:tc>
          <w:tcPr>
            <w:tcW w:w="1359" w:type="pct"/>
          </w:tcPr>
          <w:p w:rsidR="0038525F" w:rsidRPr="00B138AA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pct"/>
          </w:tcPr>
          <w:p w:rsidR="0038525F" w:rsidRPr="00B138AA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pct"/>
          </w:tcPr>
          <w:p w:rsidR="0038525F" w:rsidRPr="00B138AA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</w:tcPr>
          <w:p w:rsidR="0038525F" w:rsidRPr="001D7475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25774F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320" w:type="pct"/>
          </w:tcPr>
          <w:p w:rsidR="0038525F" w:rsidRPr="001D7475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 класс</w:t>
            </w:r>
          </w:p>
        </w:tc>
        <w:tc>
          <w:tcPr>
            <w:tcW w:w="352" w:type="pct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 класс</w:t>
            </w:r>
          </w:p>
        </w:tc>
        <w:tc>
          <w:tcPr>
            <w:tcW w:w="350" w:type="pct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 класс</w:t>
            </w:r>
          </w:p>
        </w:tc>
      </w:tr>
      <w:tr w:rsidR="0038525F" w:rsidTr="00075F44">
        <w:tc>
          <w:tcPr>
            <w:tcW w:w="1359" w:type="pct"/>
          </w:tcPr>
          <w:p w:rsidR="0038525F" w:rsidRPr="00B138AA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38AA">
              <w:rPr>
                <w:rFonts w:ascii="Times New Roman" w:hAnsi="Times New Roman" w:cs="Times New Roman"/>
                <w:b/>
              </w:rPr>
              <w:t>Направлен</w:t>
            </w:r>
            <w:r>
              <w:rPr>
                <w:rFonts w:ascii="Times New Roman" w:hAnsi="Times New Roman" w:cs="Times New Roman"/>
                <w:b/>
              </w:rPr>
              <w:t>ность</w:t>
            </w:r>
            <w:r w:rsidRPr="00B138AA">
              <w:rPr>
                <w:rFonts w:ascii="Times New Roman" w:hAnsi="Times New Roman" w:cs="Times New Roman"/>
                <w:b/>
              </w:rPr>
              <w:t xml:space="preserve"> внеурочной деятельности</w:t>
            </w:r>
          </w:p>
        </w:tc>
        <w:tc>
          <w:tcPr>
            <w:tcW w:w="810" w:type="pct"/>
          </w:tcPr>
          <w:p w:rsidR="0038525F" w:rsidRPr="00B138AA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38AA">
              <w:rPr>
                <w:rFonts w:ascii="Times New Roman" w:hAnsi="Times New Roman" w:cs="Times New Roman"/>
                <w:b/>
              </w:rPr>
              <w:t>Формы организации внеурочной деятельности</w:t>
            </w:r>
          </w:p>
        </w:tc>
        <w:tc>
          <w:tcPr>
            <w:tcW w:w="1488" w:type="pct"/>
          </w:tcPr>
          <w:p w:rsidR="0038525F" w:rsidRPr="00B138AA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38AA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</w:tc>
        <w:tc>
          <w:tcPr>
            <w:tcW w:w="321" w:type="pct"/>
            <w:textDirection w:val="btLr"/>
          </w:tcPr>
          <w:p w:rsidR="0038525F" w:rsidRPr="001D7475" w:rsidRDefault="0038525F" w:rsidP="006C110E">
            <w:pPr>
              <w:pStyle w:val="a5"/>
              <w:tabs>
                <w:tab w:val="left" w:pos="511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7475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часов неделю</w:t>
            </w:r>
          </w:p>
        </w:tc>
        <w:tc>
          <w:tcPr>
            <w:tcW w:w="320" w:type="pct"/>
            <w:textDirection w:val="btLr"/>
          </w:tcPr>
          <w:p w:rsidR="0038525F" w:rsidRPr="001D7475" w:rsidRDefault="0038525F" w:rsidP="006C110E">
            <w:pPr>
              <w:pStyle w:val="a5"/>
              <w:tabs>
                <w:tab w:val="left" w:pos="511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7475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352" w:type="pct"/>
            <w:textDirection w:val="btLr"/>
          </w:tcPr>
          <w:p w:rsidR="0038525F" w:rsidRPr="001D7475" w:rsidRDefault="0038525F" w:rsidP="006C110E">
            <w:pPr>
              <w:pStyle w:val="a5"/>
              <w:tabs>
                <w:tab w:val="left" w:pos="511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7475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350" w:type="pct"/>
            <w:textDirection w:val="btLr"/>
          </w:tcPr>
          <w:p w:rsidR="0038525F" w:rsidRPr="001D7475" w:rsidRDefault="0038525F" w:rsidP="006C110E">
            <w:pPr>
              <w:pStyle w:val="a5"/>
              <w:tabs>
                <w:tab w:val="left" w:pos="511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25F" w:rsidTr="00075F44">
        <w:tc>
          <w:tcPr>
            <w:tcW w:w="1359" w:type="pct"/>
          </w:tcPr>
          <w:p w:rsidR="0038525F" w:rsidRPr="00655B60" w:rsidRDefault="0038525F" w:rsidP="006C110E">
            <w:pPr>
              <w:pStyle w:val="5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55B60">
              <w:rPr>
                <w:rStyle w:val="3"/>
                <w:rFonts w:eastAsiaTheme="minorEastAsia"/>
                <w:sz w:val="20"/>
                <w:szCs w:val="20"/>
              </w:rPr>
              <w:t xml:space="preserve">Физкультурно-спортивная и </w:t>
            </w:r>
            <w:r w:rsidRPr="00655B60">
              <w:rPr>
                <w:rStyle w:val="3"/>
                <w:rFonts w:eastAsiaTheme="minorEastAsia"/>
                <w:sz w:val="20"/>
                <w:szCs w:val="20"/>
              </w:rPr>
              <w:softHyphen/>
            </w:r>
          </w:p>
          <w:p w:rsidR="0038525F" w:rsidRPr="00714BEC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 w:rsidRPr="00655B60">
              <w:rPr>
                <w:rStyle w:val="3"/>
                <w:rFonts w:eastAsiaTheme="minorEastAsia"/>
              </w:rPr>
              <w:t>оздоровительная</w:t>
            </w:r>
          </w:p>
        </w:tc>
        <w:tc>
          <w:tcPr>
            <w:tcW w:w="810" w:type="pct"/>
          </w:tcPr>
          <w:p w:rsidR="0038525F" w:rsidRPr="00714BEC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714BEC">
              <w:rPr>
                <w:rFonts w:ascii="Times New Roman" w:hAnsi="Times New Roman" w:cs="Times New Roman"/>
              </w:rPr>
              <w:t xml:space="preserve">акультатив </w:t>
            </w:r>
          </w:p>
        </w:tc>
        <w:tc>
          <w:tcPr>
            <w:tcW w:w="1488" w:type="pct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дорожной безопасности</w:t>
            </w:r>
          </w:p>
        </w:tc>
        <w:tc>
          <w:tcPr>
            <w:tcW w:w="321" w:type="pct"/>
          </w:tcPr>
          <w:p w:rsidR="0038525F" w:rsidRPr="00714BEC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94564">
              <w:rPr>
                <w:rFonts w:ascii="Times New Roman" w:hAnsi="Times New Roman" w:cs="Times New Roman"/>
                <w:b/>
              </w:rPr>
              <w:t>/34</w:t>
            </w:r>
          </w:p>
        </w:tc>
        <w:tc>
          <w:tcPr>
            <w:tcW w:w="320" w:type="pct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94564">
              <w:rPr>
                <w:rFonts w:ascii="Times New Roman" w:hAnsi="Times New Roman" w:cs="Times New Roman"/>
                <w:b/>
              </w:rPr>
              <w:t>/34</w:t>
            </w:r>
          </w:p>
        </w:tc>
        <w:tc>
          <w:tcPr>
            <w:tcW w:w="352" w:type="pct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94564">
              <w:rPr>
                <w:rFonts w:ascii="Times New Roman" w:hAnsi="Times New Roman" w:cs="Times New Roman"/>
                <w:b/>
              </w:rPr>
              <w:t>/34</w:t>
            </w:r>
          </w:p>
        </w:tc>
        <w:tc>
          <w:tcPr>
            <w:tcW w:w="350" w:type="pct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525F" w:rsidTr="00075F44">
        <w:tc>
          <w:tcPr>
            <w:tcW w:w="1359" w:type="pct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pct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641" w:type="pct"/>
            <w:gridSpan w:val="2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94564">
              <w:rPr>
                <w:rFonts w:ascii="Times New Roman" w:hAnsi="Times New Roman" w:cs="Times New Roman"/>
                <w:b/>
              </w:rPr>
              <w:t>/68</w:t>
            </w:r>
          </w:p>
        </w:tc>
        <w:tc>
          <w:tcPr>
            <w:tcW w:w="352" w:type="pct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" w:type="pct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525F" w:rsidTr="00075F44">
        <w:tc>
          <w:tcPr>
            <w:tcW w:w="1359" w:type="pct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pct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Шахматная школа</w:t>
            </w:r>
          </w:p>
        </w:tc>
        <w:tc>
          <w:tcPr>
            <w:tcW w:w="641" w:type="pct"/>
            <w:gridSpan w:val="2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" w:type="pct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94564">
              <w:rPr>
                <w:rFonts w:ascii="Times New Roman" w:hAnsi="Times New Roman" w:cs="Times New Roman"/>
                <w:b/>
              </w:rPr>
              <w:t>/34</w:t>
            </w:r>
          </w:p>
        </w:tc>
      </w:tr>
      <w:tr w:rsidR="00294564" w:rsidTr="00075F44">
        <w:tc>
          <w:tcPr>
            <w:tcW w:w="1359" w:type="pct"/>
          </w:tcPr>
          <w:p w:rsidR="00294564" w:rsidRPr="00714BEC" w:rsidRDefault="00294564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 w:rsidRPr="00714BEC">
              <w:rPr>
                <w:rFonts w:ascii="Times New Roman" w:hAnsi="Times New Roman" w:cs="Times New Roman"/>
              </w:rPr>
              <w:t>Духовно-нравственн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810" w:type="pct"/>
          </w:tcPr>
          <w:p w:rsidR="00294564" w:rsidRPr="00714BEC" w:rsidRDefault="00294564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1488" w:type="pct"/>
          </w:tcPr>
          <w:p w:rsidR="00294564" w:rsidRPr="00D30FDC" w:rsidRDefault="00294564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30FDC">
              <w:rPr>
                <w:rFonts w:ascii="Times New Roman" w:hAnsi="Times New Roman" w:cs="Times New Roman"/>
              </w:rPr>
              <w:t>равославн</w:t>
            </w:r>
            <w:r>
              <w:rPr>
                <w:rFonts w:ascii="Times New Roman" w:hAnsi="Times New Roman" w:cs="Times New Roman"/>
              </w:rPr>
              <w:t>ая</w:t>
            </w:r>
            <w:r w:rsidRPr="00D30FDC">
              <w:rPr>
                <w:rFonts w:ascii="Times New Roman" w:hAnsi="Times New Roman" w:cs="Times New Roman"/>
              </w:rPr>
              <w:t xml:space="preserve"> культур</w:t>
            </w:r>
            <w:r>
              <w:rPr>
                <w:rFonts w:ascii="Times New Roman" w:hAnsi="Times New Roman" w:cs="Times New Roman"/>
              </w:rPr>
              <w:t>а</w:t>
            </w:r>
            <w:bookmarkStart w:id="0" w:name="_GoBack"/>
            <w:bookmarkEnd w:id="0"/>
          </w:p>
        </w:tc>
        <w:tc>
          <w:tcPr>
            <w:tcW w:w="321" w:type="pct"/>
          </w:tcPr>
          <w:p w:rsidR="00294564" w:rsidRPr="00714BEC" w:rsidRDefault="00294564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0" w:type="pct"/>
          </w:tcPr>
          <w:p w:rsidR="00294564" w:rsidRDefault="00294564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1/34</w:t>
            </w:r>
          </w:p>
        </w:tc>
        <w:tc>
          <w:tcPr>
            <w:tcW w:w="352" w:type="pct"/>
          </w:tcPr>
          <w:p w:rsidR="00294564" w:rsidRDefault="00294564">
            <w:r w:rsidRPr="006A0E59">
              <w:rPr>
                <w:rFonts w:ascii="Times New Roman" w:hAnsi="Times New Roman" w:cs="Times New Roman"/>
                <w:b/>
              </w:rPr>
              <w:t>1/34</w:t>
            </w:r>
          </w:p>
        </w:tc>
        <w:tc>
          <w:tcPr>
            <w:tcW w:w="350" w:type="pct"/>
          </w:tcPr>
          <w:p w:rsidR="00294564" w:rsidRDefault="00294564">
            <w:r w:rsidRPr="006A0E59">
              <w:rPr>
                <w:rFonts w:ascii="Times New Roman" w:hAnsi="Times New Roman" w:cs="Times New Roman"/>
                <w:b/>
              </w:rPr>
              <w:t>1/34</w:t>
            </w:r>
          </w:p>
        </w:tc>
      </w:tr>
      <w:tr w:rsidR="0038525F" w:rsidTr="00075F44">
        <w:tc>
          <w:tcPr>
            <w:tcW w:w="1359" w:type="pct"/>
          </w:tcPr>
          <w:p w:rsidR="0038525F" w:rsidRPr="00714BEC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4BEC">
              <w:rPr>
                <w:rFonts w:ascii="Times New Roman" w:hAnsi="Times New Roman" w:cs="Times New Roman"/>
              </w:rPr>
              <w:t>Общеинтеллектуальн</w:t>
            </w:r>
            <w:r>
              <w:rPr>
                <w:rFonts w:ascii="Times New Roman" w:hAnsi="Times New Roman" w:cs="Times New Roman"/>
              </w:rPr>
              <w:t>ая</w:t>
            </w:r>
            <w:proofErr w:type="spellEnd"/>
          </w:p>
        </w:tc>
        <w:tc>
          <w:tcPr>
            <w:tcW w:w="810" w:type="pct"/>
          </w:tcPr>
          <w:p w:rsidR="0038525F" w:rsidRPr="00714BEC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14BEC">
              <w:rPr>
                <w:rFonts w:ascii="Times New Roman" w:hAnsi="Times New Roman" w:cs="Times New Roman"/>
              </w:rPr>
              <w:t xml:space="preserve">ружок </w:t>
            </w:r>
          </w:p>
        </w:tc>
        <w:tc>
          <w:tcPr>
            <w:tcW w:w="1488" w:type="pct"/>
          </w:tcPr>
          <w:p w:rsidR="0038525F" w:rsidRPr="00714BEC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Научное общество учащихся</w:t>
            </w:r>
          </w:p>
        </w:tc>
        <w:tc>
          <w:tcPr>
            <w:tcW w:w="321" w:type="pct"/>
          </w:tcPr>
          <w:p w:rsidR="0038525F" w:rsidRPr="00714BEC" w:rsidRDefault="00294564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1/34</w:t>
            </w:r>
          </w:p>
        </w:tc>
        <w:tc>
          <w:tcPr>
            <w:tcW w:w="320" w:type="pct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" w:type="pct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4564" w:rsidTr="00075F44">
        <w:tc>
          <w:tcPr>
            <w:tcW w:w="1359" w:type="pct"/>
          </w:tcPr>
          <w:p w:rsidR="00294564" w:rsidRPr="00714BEC" w:rsidRDefault="00294564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Общекультурная</w:t>
            </w:r>
          </w:p>
        </w:tc>
        <w:tc>
          <w:tcPr>
            <w:tcW w:w="810" w:type="pct"/>
          </w:tcPr>
          <w:p w:rsidR="00294564" w:rsidRDefault="00294564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488" w:type="pct"/>
          </w:tcPr>
          <w:p w:rsidR="00294564" w:rsidRDefault="00294564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Азбука содержания животных</w:t>
            </w:r>
          </w:p>
        </w:tc>
        <w:tc>
          <w:tcPr>
            <w:tcW w:w="321" w:type="pct"/>
          </w:tcPr>
          <w:p w:rsidR="00294564" w:rsidRPr="00714BEC" w:rsidRDefault="00294564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pct"/>
          </w:tcPr>
          <w:p w:rsidR="00294564" w:rsidRDefault="00294564">
            <w:r w:rsidRPr="00340ACA">
              <w:rPr>
                <w:rFonts w:ascii="Times New Roman" w:hAnsi="Times New Roman" w:cs="Times New Roman"/>
                <w:b/>
              </w:rPr>
              <w:t>1/34</w:t>
            </w:r>
          </w:p>
        </w:tc>
        <w:tc>
          <w:tcPr>
            <w:tcW w:w="352" w:type="pct"/>
          </w:tcPr>
          <w:p w:rsidR="00294564" w:rsidRDefault="00294564">
            <w:r w:rsidRPr="00340ACA">
              <w:rPr>
                <w:rFonts w:ascii="Times New Roman" w:hAnsi="Times New Roman" w:cs="Times New Roman"/>
                <w:b/>
              </w:rPr>
              <w:t>1/34</w:t>
            </w:r>
          </w:p>
        </w:tc>
        <w:tc>
          <w:tcPr>
            <w:tcW w:w="350" w:type="pct"/>
          </w:tcPr>
          <w:p w:rsidR="00294564" w:rsidRDefault="00294564">
            <w:r w:rsidRPr="00340ACA">
              <w:rPr>
                <w:rFonts w:ascii="Times New Roman" w:hAnsi="Times New Roman" w:cs="Times New Roman"/>
                <w:b/>
              </w:rPr>
              <w:t>1/34</w:t>
            </w:r>
          </w:p>
        </w:tc>
      </w:tr>
      <w:tr w:rsidR="0038525F" w:rsidTr="00075F44">
        <w:tc>
          <w:tcPr>
            <w:tcW w:w="1359" w:type="pct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pct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Юные музееведы</w:t>
            </w:r>
          </w:p>
        </w:tc>
        <w:tc>
          <w:tcPr>
            <w:tcW w:w="321" w:type="pct"/>
          </w:tcPr>
          <w:p w:rsidR="0038525F" w:rsidRPr="00714BEC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pct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94564">
              <w:rPr>
                <w:rFonts w:ascii="Times New Roman" w:hAnsi="Times New Roman" w:cs="Times New Roman"/>
                <w:b/>
              </w:rPr>
              <w:t>/68</w:t>
            </w:r>
          </w:p>
        </w:tc>
        <w:tc>
          <w:tcPr>
            <w:tcW w:w="350" w:type="pct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525F" w:rsidTr="00075F44">
        <w:tc>
          <w:tcPr>
            <w:tcW w:w="1359" w:type="pct"/>
          </w:tcPr>
          <w:p w:rsidR="0038525F" w:rsidRPr="00714BEC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810" w:type="pct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488" w:type="pct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Игра. </w:t>
            </w:r>
            <w:proofErr w:type="spellStart"/>
            <w:r>
              <w:rPr>
                <w:rFonts w:ascii="Times New Roman" w:hAnsi="Times New Roman" w:cs="Times New Roman"/>
              </w:rPr>
              <w:t>Досуговое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общение</w:t>
            </w:r>
          </w:p>
        </w:tc>
        <w:tc>
          <w:tcPr>
            <w:tcW w:w="321" w:type="pct"/>
          </w:tcPr>
          <w:p w:rsidR="0038525F" w:rsidRPr="00714BEC" w:rsidRDefault="00294564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1/34</w:t>
            </w:r>
          </w:p>
        </w:tc>
        <w:tc>
          <w:tcPr>
            <w:tcW w:w="320" w:type="pct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" w:type="pct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4564" w:rsidTr="00075F44">
        <w:tc>
          <w:tcPr>
            <w:tcW w:w="3657" w:type="pct"/>
            <w:gridSpan w:val="3"/>
          </w:tcPr>
          <w:p w:rsidR="00294564" w:rsidRPr="00714BEC" w:rsidRDefault="00294564" w:rsidP="006C110E">
            <w:pPr>
              <w:pStyle w:val="a5"/>
              <w:tabs>
                <w:tab w:val="left" w:pos="5115"/>
              </w:tabs>
              <w:rPr>
                <w:rFonts w:ascii="Times New Roman" w:hAnsi="Times New Roman" w:cs="Times New Roman"/>
              </w:rPr>
            </w:pPr>
            <w:r w:rsidRPr="00714BE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21" w:type="pct"/>
          </w:tcPr>
          <w:p w:rsidR="00294564" w:rsidRPr="00714BEC" w:rsidRDefault="00294564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5/170</w:t>
            </w:r>
          </w:p>
        </w:tc>
        <w:tc>
          <w:tcPr>
            <w:tcW w:w="320" w:type="pct"/>
          </w:tcPr>
          <w:p w:rsidR="00294564" w:rsidRDefault="00294564">
            <w:r w:rsidRPr="00F17A5E">
              <w:rPr>
                <w:rFonts w:ascii="Times New Roman" w:hAnsi="Times New Roman" w:cs="Times New Roman"/>
                <w:b/>
              </w:rPr>
              <w:t>5/170</w:t>
            </w:r>
          </w:p>
        </w:tc>
        <w:tc>
          <w:tcPr>
            <w:tcW w:w="352" w:type="pct"/>
          </w:tcPr>
          <w:p w:rsidR="00294564" w:rsidRDefault="00294564">
            <w:r w:rsidRPr="00F17A5E">
              <w:rPr>
                <w:rFonts w:ascii="Times New Roman" w:hAnsi="Times New Roman" w:cs="Times New Roman"/>
                <w:b/>
              </w:rPr>
              <w:t>5/170</w:t>
            </w:r>
          </w:p>
        </w:tc>
        <w:tc>
          <w:tcPr>
            <w:tcW w:w="350" w:type="pct"/>
          </w:tcPr>
          <w:p w:rsidR="00294564" w:rsidRDefault="00294564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3/102</w:t>
            </w:r>
          </w:p>
        </w:tc>
      </w:tr>
    </w:tbl>
    <w:p w:rsidR="0038525F" w:rsidRDefault="0038525F" w:rsidP="0038525F">
      <w:r>
        <w:br/>
      </w:r>
      <w:r>
        <w:br/>
      </w:r>
      <w:r>
        <w:br/>
      </w:r>
    </w:p>
    <w:p w:rsidR="0038525F" w:rsidRDefault="0038525F" w:rsidP="0038525F"/>
    <w:p w:rsidR="0038525F" w:rsidRDefault="0038525F" w:rsidP="0038525F">
      <w:r>
        <w:br/>
      </w:r>
    </w:p>
    <w:p w:rsidR="0038525F" w:rsidRDefault="0038525F" w:rsidP="0038525F"/>
    <w:p w:rsidR="0038525F" w:rsidRDefault="0038525F" w:rsidP="0038525F"/>
    <w:p w:rsidR="0038525F" w:rsidRDefault="0038525F" w:rsidP="0038525F"/>
    <w:p w:rsidR="0038525F" w:rsidRDefault="0038525F" w:rsidP="0038525F">
      <w:r>
        <w:br/>
      </w:r>
      <w:r>
        <w:br/>
      </w:r>
    </w:p>
    <w:p w:rsidR="0038525F" w:rsidRDefault="00294564" w:rsidP="0038525F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294564" w:rsidRDefault="00294564" w:rsidP="0038525F"/>
    <w:p w:rsidR="00294564" w:rsidRDefault="00294564" w:rsidP="0038525F"/>
    <w:p w:rsidR="00294564" w:rsidRDefault="00294564" w:rsidP="0038525F"/>
    <w:p w:rsidR="00294564" w:rsidRDefault="00294564" w:rsidP="0038525F"/>
    <w:p w:rsidR="00294564" w:rsidRDefault="00294564" w:rsidP="0038525F">
      <w:r>
        <w:br/>
      </w:r>
      <w:r>
        <w:br/>
      </w:r>
    </w:p>
    <w:p w:rsidR="00294564" w:rsidRDefault="00294564" w:rsidP="0038525F">
      <w:r>
        <w:br/>
      </w:r>
    </w:p>
    <w:p w:rsidR="00294564" w:rsidRDefault="00294564" w:rsidP="0038525F"/>
    <w:p w:rsidR="00294564" w:rsidRDefault="00294564" w:rsidP="0038525F"/>
    <w:p w:rsidR="00294564" w:rsidRDefault="00294564" w:rsidP="0038525F"/>
    <w:p w:rsidR="00294564" w:rsidRDefault="00294564" w:rsidP="0038525F"/>
    <w:p w:rsidR="00294564" w:rsidRDefault="00294564" w:rsidP="0038525F"/>
    <w:p w:rsidR="00294564" w:rsidRDefault="00294564" w:rsidP="0038525F"/>
    <w:p w:rsidR="00294564" w:rsidRDefault="00294564" w:rsidP="0038525F"/>
    <w:p w:rsidR="00294564" w:rsidRDefault="00075F44" w:rsidP="0038525F">
      <w:r>
        <w:br/>
      </w:r>
    </w:p>
    <w:p w:rsidR="00075F44" w:rsidRDefault="00075F44" w:rsidP="0038525F"/>
    <w:p w:rsidR="00075F44" w:rsidRDefault="00075F44" w:rsidP="0038525F"/>
    <w:p w:rsidR="0038525F" w:rsidRDefault="0038525F" w:rsidP="0038525F"/>
    <w:p w:rsidR="0038525F" w:rsidRPr="00C86B85" w:rsidRDefault="0038525F" w:rsidP="003852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B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Программно-методическое обеспечение внеурочной деятельности 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2268"/>
        <w:gridCol w:w="1356"/>
        <w:gridCol w:w="1763"/>
        <w:gridCol w:w="2674"/>
        <w:gridCol w:w="836"/>
        <w:gridCol w:w="2018"/>
      </w:tblGrid>
      <w:tr w:rsidR="0038525F" w:rsidRPr="003C5BB9" w:rsidTr="006C110E">
        <w:trPr>
          <w:trHeight w:val="861"/>
        </w:trPr>
        <w:tc>
          <w:tcPr>
            <w:tcW w:w="2268" w:type="dxa"/>
          </w:tcPr>
          <w:p w:rsidR="0038525F" w:rsidRPr="00F60929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0929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ность</w:t>
            </w:r>
            <w:r w:rsidRPr="00F609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внеурочной деятельности</w:t>
            </w:r>
          </w:p>
        </w:tc>
        <w:tc>
          <w:tcPr>
            <w:tcW w:w="1356" w:type="dxa"/>
          </w:tcPr>
          <w:p w:rsidR="0038525F" w:rsidRPr="00F60929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0929">
              <w:rPr>
                <w:rFonts w:ascii="Times New Roman" w:hAnsi="Times New Roman" w:cs="Times New Roman"/>
                <w:b/>
                <w:sz w:val="16"/>
                <w:szCs w:val="16"/>
              </w:rPr>
              <w:t>Формы организации внеурочной деятельности</w:t>
            </w:r>
          </w:p>
        </w:tc>
        <w:tc>
          <w:tcPr>
            <w:tcW w:w="1763" w:type="dxa"/>
          </w:tcPr>
          <w:p w:rsidR="0038525F" w:rsidRPr="00F60929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0929"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детского объединения</w:t>
            </w:r>
          </w:p>
        </w:tc>
        <w:tc>
          <w:tcPr>
            <w:tcW w:w="2674" w:type="dxa"/>
          </w:tcPr>
          <w:p w:rsidR="0038525F" w:rsidRPr="00F60929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0929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срок реализации</w:t>
            </w:r>
            <w:r w:rsidRPr="00F609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36" w:type="dxa"/>
          </w:tcPr>
          <w:p w:rsidR="0038525F" w:rsidRPr="00F60929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09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Год издания </w:t>
            </w:r>
          </w:p>
        </w:tc>
        <w:tc>
          <w:tcPr>
            <w:tcW w:w="2018" w:type="dxa"/>
          </w:tcPr>
          <w:p w:rsidR="0038525F" w:rsidRPr="00F60929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09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Автор </w:t>
            </w:r>
          </w:p>
        </w:tc>
      </w:tr>
      <w:tr w:rsidR="0038525F" w:rsidRPr="003C5BB9" w:rsidTr="006C110E">
        <w:tc>
          <w:tcPr>
            <w:tcW w:w="2268" w:type="dxa"/>
            <w:vMerge w:val="restart"/>
          </w:tcPr>
          <w:p w:rsidR="0038525F" w:rsidRPr="003C5BB9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 w:rsidRPr="003C5BB9">
              <w:rPr>
                <w:rFonts w:ascii="Times New Roman" w:hAnsi="Times New Roman" w:cs="Times New Roman"/>
                <w:bCs/>
              </w:rPr>
              <w:t>Спортивн</w:t>
            </w:r>
            <w:proofErr w:type="gramStart"/>
            <w:r w:rsidRPr="003C5BB9">
              <w:rPr>
                <w:rFonts w:ascii="Times New Roman" w:hAnsi="Times New Roman" w:cs="Times New Roman"/>
                <w:bCs/>
              </w:rPr>
              <w:t>о-</w:t>
            </w:r>
            <w:proofErr w:type="gramEnd"/>
            <w:r w:rsidRPr="003C5BB9">
              <w:rPr>
                <w:rFonts w:ascii="Times New Roman" w:hAnsi="Times New Roman" w:cs="Times New Roman"/>
                <w:bCs/>
              </w:rPr>
              <w:t xml:space="preserve"> оздоровительн</w:t>
            </w:r>
            <w:r>
              <w:rPr>
                <w:rFonts w:ascii="Times New Roman" w:hAnsi="Times New Roman" w:cs="Times New Roman"/>
                <w:bCs/>
              </w:rPr>
              <w:t>ая</w:t>
            </w:r>
          </w:p>
        </w:tc>
        <w:tc>
          <w:tcPr>
            <w:tcW w:w="1356" w:type="dxa"/>
          </w:tcPr>
          <w:p w:rsidR="0038525F" w:rsidRPr="003C5BB9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 w:rsidRPr="003C5BB9">
              <w:rPr>
                <w:rFonts w:ascii="Times New Roman" w:hAnsi="Times New Roman" w:cs="Times New Roman"/>
              </w:rPr>
              <w:t xml:space="preserve">Кружок </w:t>
            </w:r>
          </w:p>
        </w:tc>
        <w:tc>
          <w:tcPr>
            <w:tcW w:w="1763" w:type="dxa"/>
          </w:tcPr>
          <w:p w:rsidR="0038525F" w:rsidRPr="003C5BB9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 w:rsidRPr="003C5BB9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2674" w:type="dxa"/>
          </w:tcPr>
          <w:p w:rsidR="0038525F" w:rsidRPr="00F625CE" w:rsidRDefault="0038525F" w:rsidP="006C110E">
            <w:pPr>
              <w:pStyle w:val="a5"/>
              <w:tabs>
                <w:tab w:val="left" w:pos="511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Плавание.</w:t>
            </w:r>
            <w:r w:rsidRPr="00F625CE">
              <w:rPr>
                <w:rFonts w:ascii="Times New Roman" w:hAnsi="Times New Roman" w:cs="Times New Roman"/>
                <w:sz w:val="16"/>
                <w:szCs w:val="16"/>
              </w:rPr>
              <w:t>/Примерные программы внеурочной деятельности. Начальное и основное образование</w:t>
            </w:r>
            <w:proofErr w:type="gramStart"/>
            <w:r w:rsidRPr="00F625CE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F625CE">
              <w:rPr>
                <w:rFonts w:ascii="Times New Roman" w:hAnsi="Times New Roman" w:cs="Times New Roman"/>
                <w:sz w:val="16"/>
                <w:szCs w:val="16"/>
              </w:rPr>
              <w:t>М: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25CE">
              <w:rPr>
                <w:rFonts w:ascii="Times New Roman" w:hAnsi="Times New Roman" w:cs="Times New Roman"/>
                <w:sz w:val="16"/>
                <w:szCs w:val="16"/>
              </w:rPr>
              <w:t>Просвещение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 года</w:t>
            </w:r>
          </w:p>
        </w:tc>
        <w:tc>
          <w:tcPr>
            <w:tcW w:w="836" w:type="dxa"/>
          </w:tcPr>
          <w:p w:rsidR="0038525F" w:rsidRPr="003C5BB9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 w:rsidRPr="003C5BB9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018" w:type="dxa"/>
          </w:tcPr>
          <w:p w:rsidR="0038525F" w:rsidRPr="007F23BB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 w:rsidRPr="007F2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В.А. Горский</w:t>
            </w:r>
          </w:p>
        </w:tc>
      </w:tr>
      <w:tr w:rsidR="0038525F" w:rsidRPr="003C5BB9" w:rsidTr="006C110E">
        <w:tc>
          <w:tcPr>
            <w:tcW w:w="2268" w:type="dxa"/>
            <w:vMerge/>
          </w:tcPr>
          <w:p w:rsidR="0038525F" w:rsidRPr="003C5BB9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6" w:type="dxa"/>
          </w:tcPr>
          <w:p w:rsidR="0038525F" w:rsidRPr="003C5BB9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 w:rsidRPr="003C5BB9">
              <w:rPr>
                <w:rFonts w:ascii="Times New Roman" w:hAnsi="Times New Roman" w:cs="Times New Roman"/>
              </w:rPr>
              <w:t xml:space="preserve">Факультатив </w:t>
            </w:r>
          </w:p>
        </w:tc>
        <w:tc>
          <w:tcPr>
            <w:tcW w:w="1763" w:type="dxa"/>
          </w:tcPr>
          <w:p w:rsidR="0038525F" w:rsidRPr="003C5BB9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дорожной безопасности</w:t>
            </w:r>
          </w:p>
        </w:tc>
        <w:tc>
          <w:tcPr>
            <w:tcW w:w="2674" w:type="dxa"/>
          </w:tcPr>
          <w:p w:rsidR="0038525F" w:rsidRPr="00F625CE" w:rsidRDefault="0038525F" w:rsidP="006C110E">
            <w:pPr>
              <w:pStyle w:val="a5"/>
              <w:tabs>
                <w:tab w:val="left" w:pos="51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24F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Программа курса внеурочной деятельности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«Школа дорожной безопасности»</w:t>
            </w:r>
            <w:r w:rsidRPr="00724F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разработана на основе приказа департамента образования Белгородской области «О создании рабочей группы по разработке программы по профилактике детского дорожно-транспортного травматизма» от 26.11.2015г. № 4781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,3 года</w:t>
            </w:r>
          </w:p>
        </w:tc>
        <w:tc>
          <w:tcPr>
            <w:tcW w:w="836" w:type="dxa"/>
          </w:tcPr>
          <w:p w:rsidR="0038525F" w:rsidRPr="003C5BB9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 w:rsidRPr="003C5BB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18" w:type="dxa"/>
          </w:tcPr>
          <w:p w:rsidR="0038525F" w:rsidRPr="007F23BB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 w:rsidRPr="007F23BB">
              <w:rPr>
                <w:rFonts w:ascii="Times New Roman" w:hAnsi="Times New Roman" w:cs="Times New Roman"/>
                <w:bCs/>
              </w:rPr>
              <w:t>Котельникова О.В. и другие</w:t>
            </w:r>
          </w:p>
        </w:tc>
      </w:tr>
      <w:tr w:rsidR="00075F44" w:rsidRPr="003C5BB9" w:rsidTr="006C110E">
        <w:tc>
          <w:tcPr>
            <w:tcW w:w="2268" w:type="dxa"/>
          </w:tcPr>
          <w:p w:rsidR="00075F44" w:rsidRPr="003C5BB9" w:rsidRDefault="00075F44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6" w:type="dxa"/>
          </w:tcPr>
          <w:p w:rsidR="00075F44" w:rsidRPr="003C5BB9" w:rsidRDefault="00075F44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763" w:type="dxa"/>
          </w:tcPr>
          <w:p w:rsidR="00075F44" w:rsidRDefault="00075F44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Шахматная школа</w:t>
            </w:r>
          </w:p>
        </w:tc>
        <w:tc>
          <w:tcPr>
            <w:tcW w:w="2674" w:type="dxa"/>
          </w:tcPr>
          <w:p w:rsidR="00075F44" w:rsidRPr="00724F39" w:rsidRDefault="00075F44" w:rsidP="00075F44">
            <w:pPr>
              <w:pStyle w:val="a5"/>
              <w:tabs>
                <w:tab w:val="left" w:pos="5115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Шахматная школа.</w:t>
            </w:r>
            <w:r w:rsidRPr="00F625CE">
              <w:rPr>
                <w:rFonts w:ascii="Times New Roman" w:hAnsi="Times New Roman" w:cs="Times New Roman"/>
                <w:sz w:val="16"/>
                <w:szCs w:val="16"/>
              </w:rPr>
              <w:t>/Примерные программы внеурочной деятельности. Начальное и основное образование</w:t>
            </w:r>
            <w:proofErr w:type="gramStart"/>
            <w:r w:rsidRPr="00F625CE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F625CE">
              <w:rPr>
                <w:rFonts w:ascii="Times New Roman" w:hAnsi="Times New Roman" w:cs="Times New Roman"/>
                <w:sz w:val="16"/>
                <w:szCs w:val="16"/>
              </w:rPr>
              <w:t>М: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25CE">
              <w:rPr>
                <w:rFonts w:ascii="Times New Roman" w:hAnsi="Times New Roman" w:cs="Times New Roman"/>
                <w:sz w:val="16"/>
                <w:szCs w:val="16"/>
              </w:rPr>
              <w:t>Просвещение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,1 год </w:t>
            </w:r>
          </w:p>
        </w:tc>
        <w:tc>
          <w:tcPr>
            <w:tcW w:w="836" w:type="dxa"/>
          </w:tcPr>
          <w:p w:rsidR="00075F44" w:rsidRPr="003C5BB9" w:rsidRDefault="00075F44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018" w:type="dxa"/>
          </w:tcPr>
          <w:p w:rsidR="00075F44" w:rsidRPr="007F23BB" w:rsidRDefault="00075F44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2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В.А. Горский</w:t>
            </w:r>
          </w:p>
        </w:tc>
      </w:tr>
      <w:tr w:rsidR="0038525F" w:rsidRPr="003C5BB9" w:rsidTr="006C110E">
        <w:tc>
          <w:tcPr>
            <w:tcW w:w="2268" w:type="dxa"/>
          </w:tcPr>
          <w:p w:rsidR="0038525F" w:rsidRPr="003C5BB9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 w:rsidRPr="003C5BB9">
              <w:rPr>
                <w:rFonts w:ascii="Times New Roman" w:hAnsi="Times New Roman" w:cs="Times New Roman"/>
              </w:rPr>
              <w:t>Духовно-нравственн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1356" w:type="dxa"/>
          </w:tcPr>
          <w:p w:rsidR="0038525F" w:rsidRPr="003C5BB9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 w:rsidRPr="003C5BB9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1763" w:type="dxa"/>
          </w:tcPr>
          <w:p w:rsidR="0038525F" w:rsidRPr="003C5BB9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Православная культура</w:t>
            </w:r>
          </w:p>
        </w:tc>
        <w:tc>
          <w:tcPr>
            <w:tcW w:w="2674" w:type="dxa"/>
          </w:tcPr>
          <w:p w:rsidR="0038525F" w:rsidRPr="00CF5FC6" w:rsidRDefault="0038525F" w:rsidP="006C110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CF5FC6">
              <w:rPr>
                <w:rFonts w:ascii="Royal Times New Roman" w:hAnsi="Royal Times New Roman"/>
                <w:sz w:val="16"/>
                <w:szCs w:val="16"/>
              </w:rPr>
              <w:t xml:space="preserve">Программы учебного предмета «Православная культура» для средних общеобразовательных школ, гимназий и лицеев / В. Д. Скоробогатов, Т. В. Рыжова, О. Н. </w:t>
            </w:r>
            <w:proofErr w:type="spellStart"/>
            <w:r w:rsidRPr="00CF5FC6">
              <w:rPr>
                <w:rFonts w:ascii="Royal Times New Roman" w:hAnsi="Royal Times New Roman"/>
                <w:sz w:val="16"/>
                <w:szCs w:val="16"/>
              </w:rPr>
              <w:t>Кобец</w:t>
            </w:r>
            <w:proofErr w:type="spellEnd"/>
            <w:r w:rsidRPr="00CF5FC6">
              <w:rPr>
                <w:rFonts w:ascii="Royal Times New Roman" w:hAnsi="Royal Times New Roman"/>
                <w:sz w:val="16"/>
                <w:szCs w:val="16"/>
              </w:rPr>
              <w:t>. - Ульяновск: ИНФОФОНД, 5 лет</w:t>
            </w:r>
          </w:p>
        </w:tc>
        <w:tc>
          <w:tcPr>
            <w:tcW w:w="836" w:type="dxa"/>
          </w:tcPr>
          <w:p w:rsidR="0038525F" w:rsidRPr="00CF5FC6" w:rsidRDefault="0038525F" w:rsidP="006C110E">
            <w:pPr>
              <w:ind w:left="-108" w:right="-108"/>
              <w:contextualSpacing/>
              <w:rPr>
                <w:spacing w:val="20"/>
                <w:sz w:val="16"/>
                <w:szCs w:val="16"/>
              </w:rPr>
            </w:pPr>
            <w:r w:rsidRPr="00CF5FC6">
              <w:rPr>
                <w:spacing w:val="20"/>
                <w:sz w:val="16"/>
                <w:szCs w:val="16"/>
              </w:rPr>
              <w:t xml:space="preserve"> 2006</w:t>
            </w:r>
          </w:p>
        </w:tc>
        <w:tc>
          <w:tcPr>
            <w:tcW w:w="2018" w:type="dxa"/>
          </w:tcPr>
          <w:p w:rsidR="0038525F" w:rsidRPr="00CF5FC6" w:rsidRDefault="0038525F" w:rsidP="006C110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F5FC6">
              <w:rPr>
                <w:rFonts w:ascii="Times New Roman" w:hAnsi="Times New Roman" w:cs="Times New Roman"/>
                <w:sz w:val="16"/>
                <w:szCs w:val="16"/>
              </w:rPr>
              <w:t>В.Д.Скоробогатов,</w:t>
            </w:r>
            <w:r w:rsidRPr="00CF5FC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Т.В.Рыжова, </w:t>
            </w:r>
            <w:proofErr w:type="spellStart"/>
            <w:r w:rsidRPr="00CF5FC6">
              <w:rPr>
                <w:rFonts w:ascii="Times New Roman" w:hAnsi="Times New Roman" w:cs="Times New Roman"/>
                <w:sz w:val="16"/>
                <w:szCs w:val="16"/>
              </w:rPr>
              <w:t>О.Н.Кобец</w:t>
            </w:r>
            <w:proofErr w:type="spellEnd"/>
          </w:p>
        </w:tc>
      </w:tr>
      <w:tr w:rsidR="0038525F" w:rsidRPr="003C5BB9" w:rsidTr="006C110E">
        <w:tc>
          <w:tcPr>
            <w:tcW w:w="2268" w:type="dxa"/>
          </w:tcPr>
          <w:p w:rsidR="0038525F" w:rsidRPr="003C5BB9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5BB9">
              <w:rPr>
                <w:rFonts w:ascii="Times New Roman" w:hAnsi="Times New Roman" w:cs="Times New Roman"/>
              </w:rPr>
              <w:t>Общеинтеллектуальн</w:t>
            </w:r>
            <w:r>
              <w:rPr>
                <w:rFonts w:ascii="Times New Roman" w:hAnsi="Times New Roman" w:cs="Times New Roman"/>
              </w:rPr>
              <w:t>ая</w:t>
            </w:r>
            <w:proofErr w:type="spellEnd"/>
          </w:p>
        </w:tc>
        <w:tc>
          <w:tcPr>
            <w:tcW w:w="1356" w:type="dxa"/>
          </w:tcPr>
          <w:p w:rsidR="0038525F" w:rsidRPr="003C5BB9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 w:rsidRPr="003C5BB9">
              <w:rPr>
                <w:rFonts w:ascii="Times New Roman" w:hAnsi="Times New Roman" w:cs="Times New Roman"/>
              </w:rPr>
              <w:t xml:space="preserve">Кружок </w:t>
            </w:r>
          </w:p>
        </w:tc>
        <w:tc>
          <w:tcPr>
            <w:tcW w:w="1763" w:type="dxa"/>
          </w:tcPr>
          <w:p w:rsidR="0038525F" w:rsidRPr="003C5BB9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Научное общество учащихся</w:t>
            </w:r>
          </w:p>
        </w:tc>
        <w:tc>
          <w:tcPr>
            <w:tcW w:w="2674" w:type="dxa"/>
          </w:tcPr>
          <w:p w:rsidR="0038525F" w:rsidRPr="007F23BB" w:rsidRDefault="0038525F" w:rsidP="006C110E">
            <w:pPr>
              <w:pStyle w:val="a5"/>
              <w:tabs>
                <w:tab w:val="left" w:pos="5115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2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внеурочной деятельности. Познавательная</w:t>
            </w:r>
          </w:p>
          <w:p w:rsidR="0038525F" w:rsidRPr="007F23BB" w:rsidRDefault="0038525F" w:rsidP="006C110E">
            <w:pPr>
              <w:pStyle w:val="a5"/>
              <w:tabs>
                <w:tab w:val="left" w:pos="5115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2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деятельность. Проблемно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7F2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ценностное общение: пособие для учителей общеобразовательных учреждений</w:t>
            </w:r>
            <w:proofErr w:type="gramStart"/>
            <w:r w:rsidRPr="007F2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7F2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Просвещение, 2011.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,1 год</w:t>
            </w:r>
          </w:p>
        </w:tc>
        <w:tc>
          <w:tcPr>
            <w:tcW w:w="836" w:type="dxa"/>
          </w:tcPr>
          <w:p w:rsidR="0038525F" w:rsidRPr="003C5BB9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 w:rsidRPr="003C5BB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8" w:type="dxa"/>
          </w:tcPr>
          <w:p w:rsidR="0038525F" w:rsidRPr="007F23BB" w:rsidRDefault="0038525F" w:rsidP="006C110E">
            <w:pPr>
              <w:pStyle w:val="a5"/>
              <w:tabs>
                <w:tab w:val="left" w:pos="5115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23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Григорьев Д.В., Степанов П.В.</w:t>
            </w:r>
          </w:p>
          <w:p w:rsidR="0038525F" w:rsidRPr="007F23BB" w:rsidRDefault="0038525F" w:rsidP="006C110E">
            <w:pPr>
              <w:pStyle w:val="a5"/>
              <w:tabs>
                <w:tab w:val="left" w:pos="5115"/>
              </w:tabs>
              <w:rPr>
                <w:rFonts w:ascii="Times New Roman" w:hAnsi="Times New Roman" w:cs="Times New Roman"/>
              </w:rPr>
            </w:pPr>
          </w:p>
        </w:tc>
      </w:tr>
      <w:tr w:rsidR="0038525F" w:rsidRPr="003C5BB9" w:rsidTr="006C110E">
        <w:tc>
          <w:tcPr>
            <w:tcW w:w="2268" w:type="dxa"/>
          </w:tcPr>
          <w:p w:rsidR="0038525F" w:rsidRPr="00714BEC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Общекультурная</w:t>
            </w:r>
          </w:p>
        </w:tc>
        <w:tc>
          <w:tcPr>
            <w:tcW w:w="1356" w:type="dxa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763" w:type="dxa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Азбука содержания животных</w:t>
            </w:r>
          </w:p>
        </w:tc>
        <w:tc>
          <w:tcPr>
            <w:tcW w:w="2674" w:type="dxa"/>
          </w:tcPr>
          <w:p w:rsidR="0038525F" w:rsidRPr="00F625CE" w:rsidRDefault="0038525F" w:rsidP="006C110E">
            <w:pPr>
              <w:pStyle w:val="a5"/>
              <w:tabs>
                <w:tab w:val="left" w:pos="511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92E">
              <w:rPr>
                <w:rFonts w:ascii="Times New Roman" w:hAnsi="Times New Roman" w:cs="Times New Roman"/>
                <w:sz w:val="16"/>
                <w:szCs w:val="16"/>
              </w:rPr>
              <w:t>Азбука содержания животных</w:t>
            </w:r>
            <w:r w:rsidRPr="00F625CE">
              <w:rPr>
                <w:rFonts w:ascii="Times New Roman" w:hAnsi="Times New Roman" w:cs="Times New Roman"/>
                <w:sz w:val="16"/>
                <w:szCs w:val="16"/>
              </w:rPr>
              <w:t>./Примерные программы внеурочной деятельности. Начальное и основное образование., М</w:t>
            </w:r>
            <w:proofErr w:type="gramStart"/>
            <w:r w:rsidRPr="00F625CE">
              <w:rPr>
                <w:rFonts w:ascii="Times New Roman" w:hAnsi="Times New Roman" w:cs="Times New Roman"/>
                <w:sz w:val="16"/>
                <w:szCs w:val="16"/>
              </w:rPr>
              <w:t>:П</w:t>
            </w:r>
            <w:proofErr w:type="gramEnd"/>
            <w:r w:rsidRPr="00F625CE">
              <w:rPr>
                <w:rFonts w:ascii="Times New Roman" w:hAnsi="Times New Roman" w:cs="Times New Roman"/>
                <w:sz w:val="16"/>
                <w:szCs w:val="16"/>
              </w:rPr>
              <w:t>росвещение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 года</w:t>
            </w:r>
          </w:p>
        </w:tc>
        <w:tc>
          <w:tcPr>
            <w:tcW w:w="836" w:type="dxa"/>
          </w:tcPr>
          <w:p w:rsidR="0038525F" w:rsidRPr="003C5BB9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 w:rsidRPr="003C5BB9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018" w:type="dxa"/>
          </w:tcPr>
          <w:p w:rsidR="0038525F" w:rsidRPr="007F23BB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 w:rsidRPr="007F2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В.А. </w:t>
            </w:r>
            <w:proofErr w:type="spellStart"/>
            <w:r w:rsidRPr="007F2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Ясвин</w:t>
            </w:r>
            <w:proofErr w:type="spellEnd"/>
          </w:p>
        </w:tc>
      </w:tr>
      <w:tr w:rsidR="00CF5FC6" w:rsidRPr="003C5BB9" w:rsidTr="006C110E">
        <w:tc>
          <w:tcPr>
            <w:tcW w:w="2268" w:type="dxa"/>
          </w:tcPr>
          <w:p w:rsidR="00CF5FC6" w:rsidRDefault="00CF5FC6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CF5FC6" w:rsidRDefault="00CF5FC6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CF5FC6" w:rsidRDefault="00CF5FC6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Юные музееведы</w:t>
            </w:r>
          </w:p>
        </w:tc>
        <w:tc>
          <w:tcPr>
            <w:tcW w:w="2674" w:type="dxa"/>
          </w:tcPr>
          <w:p w:rsidR="00CF5FC6" w:rsidRPr="00C8492E" w:rsidRDefault="00912B27" w:rsidP="00294564">
            <w:pPr>
              <w:pStyle w:val="a5"/>
              <w:tabs>
                <w:tab w:val="left" w:pos="511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Юные музееведы</w:t>
            </w:r>
            <w:r w:rsidR="00CF5F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F5FC6" w:rsidRPr="00F625CE">
              <w:rPr>
                <w:rFonts w:ascii="Times New Roman" w:hAnsi="Times New Roman" w:cs="Times New Roman"/>
                <w:sz w:val="16"/>
                <w:szCs w:val="16"/>
              </w:rPr>
              <w:t>/Примерные программы внеурочной деятельности. Начальное и основное образование</w:t>
            </w:r>
            <w:proofErr w:type="gramStart"/>
            <w:r w:rsidR="00CF5FC6" w:rsidRPr="00F625CE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="00CF5FC6" w:rsidRPr="00F625CE">
              <w:rPr>
                <w:rFonts w:ascii="Times New Roman" w:hAnsi="Times New Roman" w:cs="Times New Roman"/>
                <w:sz w:val="16"/>
                <w:szCs w:val="16"/>
              </w:rPr>
              <w:t>М:</w:t>
            </w:r>
            <w:r w:rsidR="00CF5F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F5FC6" w:rsidRPr="00F625CE">
              <w:rPr>
                <w:rFonts w:ascii="Times New Roman" w:hAnsi="Times New Roman" w:cs="Times New Roman"/>
                <w:sz w:val="16"/>
                <w:szCs w:val="16"/>
              </w:rPr>
              <w:t>Просвещение</w:t>
            </w:r>
            <w:r w:rsidR="00294564">
              <w:rPr>
                <w:rFonts w:ascii="Times New Roman" w:hAnsi="Times New Roman" w:cs="Times New Roman"/>
                <w:sz w:val="16"/>
                <w:szCs w:val="16"/>
              </w:rPr>
              <w:t xml:space="preserve">,1 год    </w:t>
            </w:r>
          </w:p>
        </w:tc>
        <w:tc>
          <w:tcPr>
            <w:tcW w:w="836" w:type="dxa"/>
          </w:tcPr>
          <w:p w:rsidR="00CF5FC6" w:rsidRPr="003C5BB9" w:rsidRDefault="00294564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018" w:type="dxa"/>
          </w:tcPr>
          <w:p w:rsidR="00CF5FC6" w:rsidRPr="007F23BB" w:rsidRDefault="00CF5FC6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Д.В.</w:t>
            </w:r>
          </w:p>
        </w:tc>
      </w:tr>
      <w:tr w:rsidR="0038525F" w:rsidRPr="003C5BB9" w:rsidTr="006C110E">
        <w:tc>
          <w:tcPr>
            <w:tcW w:w="2268" w:type="dxa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1356" w:type="dxa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763" w:type="dxa"/>
          </w:tcPr>
          <w:p w:rsidR="0038525F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Игра. </w:t>
            </w:r>
            <w:proofErr w:type="spellStart"/>
            <w:r>
              <w:rPr>
                <w:rFonts w:ascii="Times New Roman" w:hAnsi="Times New Roman" w:cs="Times New Roman"/>
              </w:rPr>
              <w:t>Досуговое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общение</w:t>
            </w:r>
          </w:p>
        </w:tc>
        <w:tc>
          <w:tcPr>
            <w:tcW w:w="2674" w:type="dxa"/>
          </w:tcPr>
          <w:p w:rsidR="0038525F" w:rsidRPr="00C8492E" w:rsidRDefault="0038525F" w:rsidP="006C110E">
            <w:pPr>
              <w:pStyle w:val="a5"/>
              <w:tabs>
                <w:tab w:val="left" w:pos="511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внеурочной деятельности. Игра.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Досуговое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общение,</w:t>
            </w:r>
            <w:r w:rsidRPr="00F625CE">
              <w:rPr>
                <w:rFonts w:ascii="Times New Roman" w:hAnsi="Times New Roman" w:cs="Times New Roman"/>
                <w:sz w:val="16"/>
                <w:szCs w:val="16"/>
              </w:rPr>
              <w:t xml:space="preserve"> М: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25CE">
              <w:rPr>
                <w:rFonts w:ascii="Times New Roman" w:hAnsi="Times New Roman" w:cs="Times New Roman"/>
                <w:sz w:val="16"/>
                <w:szCs w:val="16"/>
              </w:rPr>
              <w:t>Просвещение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 год</w:t>
            </w:r>
          </w:p>
        </w:tc>
        <w:tc>
          <w:tcPr>
            <w:tcW w:w="836" w:type="dxa"/>
          </w:tcPr>
          <w:p w:rsidR="0038525F" w:rsidRPr="003C5BB9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018" w:type="dxa"/>
          </w:tcPr>
          <w:p w:rsidR="0038525F" w:rsidRPr="007F23BB" w:rsidRDefault="0038525F" w:rsidP="006C110E">
            <w:pPr>
              <w:pStyle w:val="a5"/>
              <w:tabs>
                <w:tab w:val="left" w:pos="511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3BB">
              <w:rPr>
                <w:rFonts w:ascii="Times New Roman" w:hAnsi="Times New Roman" w:cs="Times New Roman"/>
              </w:rPr>
              <w:t xml:space="preserve"> Д.В.Григорьев, Б.В.Куприянов</w:t>
            </w:r>
          </w:p>
        </w:tc>
      </w:tr>
    </w:tbl>
    <w:p w:rsidR="0038525F" w:rsidRDefault="0038525F" w:rsidP="0038525F"/>
    <w:p w:rsidR="0038525F" w:rsidRDefault="0038525F" w:rsidP="0038525F"/>
    <w:p w:rsidR="0038525F" w:rsidRDefault="0038525F" w:rsidP="0038525F"/>
    <w:p w:rsidR="000321C2" w:rsidRDefault="000321C2"/>
    <w:sectPr w:rsidR="000321C2" w:rsidSect="007B15C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yal Times New Roman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6A5D34"/>
    <w:multiLevelType w:val="hybridMultilevel"/>
    <w:tmpl w:val="97867DF2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8794B"/>
    <w:multiLevelType w:val="hybridMultilevel"/>
    <w:tmpl w:val="DFDEF6AE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43DC5"/>
    <w:multiLevelType w:val="hybridMultilevel"/>
    <w:tmpl w:val="EB469D74"/>
    <w:lvl w:ilvl="0" w:tplc="958829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32304C"/>
    <w:multiLevelType w:val="hybridMultilevel"/>
    <w:tmpl w:val="46B02078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527B9"/>
    <w:multiLevelType w:val="hybridMultilevel"/>
    <w:tmpl w:val="5CA20B5C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52A4F"/>
    <w:multiLevelType w:val="hybridMultilevel"/>
    <w:tmpl w:val="B5CA9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8296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81D75"/>
    <w:multiLevelType w:val="hybridMultilevel"/>
    <w:tmpl w:val="C5FAA3C8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B90916"/>
    <w:multiLevelType w:val="hybridMultilevel"/>
    <w:tmpl w:val="649AF8F6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38525F"/>
    <w:rsid w:val="000321C2"/>
    <w:rsid w:val="00075F44"/>
    <w:rsid w:val="0025774F"/>
    <w:rsid w:val="00294564"/>
    <w:rsid w:val="0038525F"/>
    <w:rsid w:val="00912B27"/>
    <w:rsid w:val="009C3C1E"/>
    <w:rsid w:val="00B17247"/>
    <w:rsid w:val="00B70C32"/>
    <w:rsid w:val="00CF5FC6"/>
    <w:rsid w:val="00FB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25F"/>
    <w:pPr>
      <w:ind w:left="720"/>
      <w:contextualSpacing/>
    </w:pPr>
  </w:style>
  <w:style w:type="table" w:styleId="a4">
    <w:name w:val="Table Grid"/>
    <w:basedOn w:val="a1"/>
    <w:rsid w:val="00385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85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Default">
    <w:name w:val="Default"/>
    <w:uiPriority w:val="99"/>
    <w:rsid w:val="003852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852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8525F"/>
    <w:pPr>
      <w:widowControl/>
      <w:autoSpaceDE/>
      <w:autoSpaceDN/>
      <w:adjustRightInd/>
      <w:spacing w:after="12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8525F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basedOn w:val="a0"/>
    <w:link w:val="5"/>
    <w:rsid w:val="0038525F"/>
    <w:rPr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8"/>
    <w:rsid w:val="0038525F"/>
    <w:pPr>
      <w:shd w:val="clear" w:color="auto" w:fill="FFFFFF"/>
      <w:autoSpaceDE/>
      <w:autoSpaceDN/>
      <w:adjustRightInd/>
      <w:spacing w:before="240" w:line="250" w:lineRule="exact"/>
      <w:ind w:hanging="380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3">
    <w:name w:val="Основной текст3"/>
    <w:basedOn w:val="a8"/>
    <w:rsid w:val="00385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apple-converted-space">
    <w:name w:val="apple-converted-space"/>
    <w:basedOn w:val="a0"/>
    <w:rsid w:val="0038525F"/>
  </w:style>
  <w:style w:type="paragraph" w:styleId="a9">
    <w:name w:val="Normal (Web)"/>
    <w:basedOn w:val="a"/>
    <w:uiPriority w:val="99"/>
    <w:unhideWhenUsed/>
    <w:rsid w:val="0038525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8640/3d0cac60971a511280cbba229d9b6329c07731f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3181/3d0cac60971a511280cbba229d9b6329c07731f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3180/3d0cac60971a511280cbba229d9b6329c07731f7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hvolotovo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65801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2018-06-27T15:18:00Z</cp:lastPrinted>
  <dcterms:created xsi:type="dcterms:W3CDTF">2018-06-27T13:51:00Z</dcterms:created>
  <dcterms:modified xsi:type="dcterms:W3CDTF">2018-06-29T06:12:00Z</dcterms:modified>
</cp:coreProperties>
</file>